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АО «ЮЖНО-КАЗАХСТАНСКАЯ МЕДИЦИНСКАЯ АКАДЕМИЯ»</w:t>
      </w:r>
    </w:p>
    <w:p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Приложение 1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к Правилам присвоения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                                                                                          ученых званий (ассоциированный </w:t>
      </w:r>
    </w:p>
    <w:p w:rsidR="00DB0AF6" w:rsidRPr="0029523F" w:rsidRDefault="00DB0AF6" w:rsidP="00DB0AF6">
      <w:pPr>
        <w:shd w:val="clear" w:color="auto" w:fill="FFFFFF"/>
        <w:spacing w:after="0" w:line="240" w:lineRule="auto"/>
        <w:jc w:val="right"/>
        <w:textAlignment w:val="baseline"/>
        <w:rPr>
          <w:rFonts w:ascii="Times New Roman" w:hAnsi="Times New Roman"/>
          <w:color w:val="000000"/>
          <w:sz w:val="24"/>
          <w:szCs w:val="24"/>
          <w:shd w:val="clear" w:color="auto" w:fill="FFFFFF"/>
          <w:lang w:val="kk-KZ"/>
        </w:rPr>
      </w:pPr>
      <w:r w:rsidRPr="0029523F">
        <w:rPr>
          <w:rFonts w:ascii="Times New Roman" w:hAnsi="Times New Roman"/>
          <w:color w:val="000000"/>
          <w:sz w:val="24"/>
          <w:szCs w:val="24"/>
          <w:shd w:val="clear" w:color="auto" w:fill="FFFFFF"/>
          <w:lang w:val="kk-KZ"/>
        </w:rPr>
        <w:t xml:space="preserve">                                                                                             профессор (доцент), профессор)</w:t>
      </w:r>
    </w:p>
    <w:p w:rsidR="00DB0AF6" w:rsidRPr="00DB0AF6" w:rsidRDefault="00DB0AF6" w:rsidP="00DB0AF6">
      <w:pPr>
        <w:shd w:val="clear" w:color="auto" w:fill="FFFFFF"/>
        <w:spacing w:after="0" w:line="240" w:lineRule="auto"/>
        <w:jc w:val="center"/>
        <w:textAlignment w:val="baseline"/>
        <w:rPr>
          <w:rFonts w:ascii="Times New Roman" w:hAnsi="Times New Roman"/>
          <w:color w:val="000000"/>
          <w:sz w:val="24"/>
          <w:szCs w:val="24"/>
          <w:shd w:val="clear" w:color="auto" w:fill="FFFFFF"/>
        </w:rPr>
      </w:pPr>
    </w:p>
    <w:p w:rsidR="00DB0AF6" w:rsidRPr="00DB0AF6" w:rsidRDefault="00DB0AF6"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Справка</w:t>
      </w:r>
    </w:p>
    <w:p w:rsidR="0029523F" w:rsidRDefault="0029523F" w:rsidP="0029523F">
      <w:pPr>
        <w:spacing w:after="0" w:line="240" w:lineRule="auto"/>
        <w:jc w:val="center"/>
        <w:rPr>
          <w:rFonts w:ascii="Times New Roman" w:hAnsi="Times New Roman"/>
          <w:b/>
          <w:bCs/>
          <w:sz w:val="24"/>
          <w:szCs w:val="24"/>
        </w:rPr>
      </w:pPr>
      <w:r>
        <w:rPr>
          <w:rFonts w:ascii="Times New Roman" w:hAnsi="Times New Roman"/>
          <w:b/>
          <w:bCs/>
          <w:sz w:val="24"/>
          <w:szCs w:val="24"/>
          <w:lang w:val="kk-KZ"/>
        </w:rPr>
        <w:t xml:space="preserve">о </w:t>
      </w:r>
      <w:r>
        <w:rPr>
          <w:rFonts w:ascii="Times New Roman" w:hAnsi="Times New Roman"/>
          <w:b/>
          <w:bCs/>
          <w:sz w:val="24"/>
          <w:szCs w:val="24"/>
        </w:rPr>
        <w:t xml:space="preserve">соискателе ученого звания ассоциированного профессора (доцента), </w:t>
      </w:r>
    </w:p>
    <w:p w:rsidR="00CA10D4" w:rsidRPr="00DB0AF6" w:rsidRDefault="00CA10D4" w:rsidP="00CA10D4">
      <w:pPr>
        <w:shd w:val="clear" w:color="auto" w:fill="FFFFFF"/>
        <w:spacing w:after="0" w:line="240" w:lineRule="auto"/>
        <w:jc w:val="center"/>
        <w:textAlignment w:val="baseline"/>
        <w:rPr>
          <w:rFonts w:ascii="Times New Roman" w:hAnsi="Times New Roman"/>
          <w:b/>
          <w:color w:val="000000"/>
          <w:sz w:val="24"/>
          <w:szCs w:val="24"/>
          <w:shd w:val="clear" w:color="auto" w:fill="FFFFFF"/>
        </w:rPr>
      </w:pPr>
      <w:r w:rsidRPr="00DB0AF6">
        <w:rPr>
          <w:rFonts w:ascii="Times New Roman" w:hAnsi="Times New Roman"/>
          <w:b/>
          <w:color w:val="000000"/>
          <w:sz w:val="24"/>
          <w:szCs w:val="24"/>
          <w:shd w:val="clear" w:color="auto" w:fill="FFFFFF"/>
        </w:rPr>
        <w:t>по специальности: 30100 - «</w:t>
      </w:r>
      <w:r w:rsidRPr="006C320F">
        <w:rPr>
          <w:rFonts w:ascii="Times New Roman" w:hAnsi="Times New Roman"/>
          <w:b/>
          <w:color w:val="000000"/>
          <w:sz w:val="24"/>
          <w:szCs w:val="24"/>
          <w:shd w:val="clear" w:color="auto" w:fill="FFFFFF"/>
        </w:rPr>
        <w:t>Медицинские науки</w:t>
      </w:r>
      <w:r w:rsidRPr="00DB0AF6">
        <w:rPr>
          <w:rFonts w:ascii="Times New Roman" w:hAnsi="Times New Roman"/>
          <w:b/>
          <w:color w:val="000000"/>
          <w:sz w:val="24"/>
          <w:szCs w:val="24"/>
          <w:shd w:val="clear" w:color="auto" w:fill="FFFFFF"/>
        </w:rPr>
        <w:t>»</w:t>
      </w:r>
    </w:p>
    <w:p w:rsidR="0029523F" w:rsidRPr="00DB0AF6" w:rsidRDefault="0029523F" w:rsidP="00DB0AF6">
      <w:pPr>
        <w:shd w:val="clear" w:color="auto" w:fill="FFFFFF"/>
        <w:spacing w:after="0" w:line="240" w:lineRule="auto"/>
        <w:jc w:val="center"/>
        <w:textAlignment w:val="baseline"/>
        <w:rPr>
          <w:rFonts w:ascii="Times New Roman" w:hAnsi="Times New Roman"/>
          <w:b/>
          <w:color w:val="000000"/>
          <w:sz w:val="24"/>
          <w:szCs w:val="24"/>
          <w:shd w:val="clear" w:color="auto" w:fill="FFFFFF"/>
        </w:rPr>
      </w:pPr>
    </w:p>
    <w:p w:rsidR="00DB0AF6" w:rsidRPr="003B693E" w:rsidRDefault="00DB0AF6" w:rsidP="00DB0AF6">
      <w:pPr>
        <w:shd w:val="clear" w:color="auto" w:fill="FFFFFF"/>
        <w:spacing w:after="0" w:line="240" w:lineRule="auto"/>
        <w:jc w:val="center"/>
        <w:textAlignment w:val="baseline"/>
        <w:rPr>
          <w:rFonts w:ascii="Times New Roman" w:eastAsia="Times New Roman" w:hAnsi="Times New Roman"/>
          <w:b/>
          <w:bCs/>
          <w:spacing w:val="2"/>
          <w:sz w:val="24"/>
          <w:szCs w:val="24"/>
          <w:lang w:eastAsia="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35"/>
        <w:gridCol w:w="3960"/>
        <w:gridCol w:w="5164"/>
      </w:tblGrid>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3960" w:type="dxa"/>
            <w:shd w:val="clear" w:color="auto" w:fill="auto"/>
            <w:tcMar>
              <w:top w:w="45" w:type="dxa"/>
              <w:left w:w="75" w:type="dxa"/>
              <w:bottom w:w="45" w:type="dxa"/>
              <w:right w:w="75" w:type="dxa"/>
            </w:tcMar>
            <w:hideMark/>
          </w:tcPr>
          <w:p w:rsidR="0029523F" w:rsidRDefault="000C2FFC" w:rsidP="0029523F">
            <w:pPr>
              <w:spacing w:after="0" w:line="240" w:lineRule="auto"/>
              <w:jc w:val="center"/>
              <w:textAlignment w:val="baseline"/>
              <w:rPr>
                <w:rFonts w:ascii="Times New Roman" w:eastAsia="Times New Roman" w:hAnsi="Times New Roman"/>
                <w:b/>
                <w:spacing w:val="2"/>
                <w:sz w:val="24"/>
                <w:szCs w:val="24"/>
                <w:lang w:eastAsia="ru-RU"/>
              </w:rPr>
            </w:pPr>
            <w:r w:rsidRPr="0029523F">
              <w:rPr>
                <w:rFonts w:ascii="Times New Roman" w:eastAsia="Times New Roman" w:hAnsi="Times New Roman"/>
                <w:b/>
                <w:spacing w:val="2"/>
                <w:sz w:val="24"/>
                <w:szCs w:val="24"/>
                <w:lang w:eastAsia="ru-RU"/>
              </w:rPr>
              <w:t>Фамилия, имя, отчество</w:t>
            </w:r>
          </w:p>
          <w:p w:rsidR="00FD17A9" w:rsidRPr="0029523F" w:rsidRDefault="000C2FFC" w:rsidP="0029523F">
            <w:pPr>
              <w:spacing w:after="0" w:line="240" w:lineRule="auto"/>
              <w:jc w:val="center"/>
              <w:textAlignment w:val="baseline"/>
              <w:rPr>
                <w:rFonts w:ascii="Times New Roman" w:eastAsia="Times New Roman" w:hAnsi="Times New Roman"/>
                <w:b/>
                <w:spacing w:val="2"/>
                <w:sz w:val="24"/>
                <w:szCs w:val="24"/>
                <w:lang w:eastAsia="ru-RU"/>
              </w:rPr>
            </w:pPr>
            <w:r w:rsidRPr="0029523F">
              <w:rPr>
                <w:rFonts w:ascii="Times New Roman" w:eastAsia="Times New Roman" w:hAnsi="Times New Roman"/>
                <w:b/>
                <w:spacing w:val="2"/>
                <w:sz w:val="24"/>
                <w:szCs w:val="24"/>
                <w:lang w:eastAsia="ru-RU"/>
              </w:rPr>
              <w:t>(при его наличии)</w:t>
            </w:r>
          </w:p>
        </w:tc>
        <w:tc>
          <w:tcPr>
            <w:tcW w:w="5164" w:type="dxa"/>
            <w:shd w:val="clear" w:color="auto" w:fill="auto"/>
            <w:tcMar>
              <w:top w:w="45" w:type="dxa"/>
              <w:left w:w="75" w:type="dxa"/>
              <w:bottom w:w="45" w:type="dxa"/>
              <w:right w:w="75" w:type="dxa"/>
            </w:tcMar>
            <w:hideMark/>
          </w:tcPr>
          <w:p w:rsidR="000C2FFC" w:rsidRPr="0029523F" w:rsidRDefault="00CA10D4" w:rsidP="0029523F">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Жанабаев Нурлан Смадиярович</w:t>
            </w: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3960" w:type="dxa"/>
            <w:shd w:val="clear" w:color="auto" w:fill="auto"/>
            <w:tcMar>
              <w:top w:w="45" w:type="dxa"/>
              <w:left w:w="75" w:type="dxa"/>
              <w:bottom w:w="45" w:type="dxa"/>
              <w:right w:w="75" w:type="dxa"/>
            </w:tcMar>
            <w:hideMark/>
          </w:tcPr>
          <w:p w:rsidR="000C1AB2" w:rsidRDefault="000C2FFC" w:rsidP="00800878">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rsidR="00800878" w:rsidRPr="00965B2D" w:rsidRDefault="00800878" w:rsidP="00800878">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hideMark/>
          </w:tcPr>
          <w:p w:rsidR="003676AA" w:rsidRPr="00931816" w:rsidRDefault="003676AA" w:rsidP="003676AA">
            <w:pPr>
              <w:spacing w:line="240" w:lineRule="auto"/>
              <w:jc w:val="both"/>
              <w:rPr>
                <w:rFonts w:ascii="Times New Roman" w:eastAsia="Times New Roman" w:hAnsi="Times New Roman"/>
                <w:sz w:val="24"/>
                <w:szCs w:val="24"/>
                <w:lang w:val="kk-KZ" w:eastAsia="ru-RU"/>
              </w:rPr>
            </w:pPr>
            <w:r w:rsidRPr="003A6BAF">
              <w:rPr>
                <w:rFonts w:ascii="Times New Roman" w:eastAsia="Times New Roman" w:hAnsi="Times New Roman"/>
                <w:sz w:val="24"/>
                <w:szCs w:val="24"/>
                <w:lang w:eastAsia="ru-RU"/>
              </w:rPr>
              <w:t>Доктор философии (</w:t>
            </w:r>
            <w:r w:rsidRPr="003A6BAF">
              <w:rPr>
                <w:rFonts w:ascii="Times New Roman" w:eastAsia="Times New Roman" w:hAnsi="Times New Roman"/>
                <w:sz w:val="24"/>
                <w:szCs w:val="24"/>
                <w:lang w:val="en-US" w:eastAsia="ru-RU"/>
              </w:rPr>
              <w:t>PhD</w:t>
            </w:r>
            <w:r w:rsidRPr="003A6BAF">
              <w:rPr>
                <w:rFonts w:ascii="Times New Roman" w:eastAsia="Times New Roman" w:hAnsi="Times New Roman"/>
                <w:sz w:val="24"/>
                <w:szCs w:val="24"/>
                <w:lang w:eastAsia="ru-RU"/>
              </w:rPr>
              <w:t xml:space="preserve">), решением Комитета по контролю в сфере образования и науки Министерства образования и науки Республики Казахстан от </w:t>
            </w:r>
            <w:r w:rsidR="00FC7014" w:rsidRPr="003A6BAF">
              <w:rPr>
                <w:rFonts w:ascii="Times New Roman" w:eastAsia="Times New Roman" w:hAnsi="Times New Roman"/>
                <w:sz w:val="24"/>
                <w:szCs w:val="24"/>
                <w:lang w:eastAsia="ru-RU"/>
              </w:rPr>
              <w:t>24 января 2018 года (приказ № 95)</w:t>
            </w:r>
            <w:r w:rsidR="00FC7014">
              <w:rPr>
                <w:rFonts w:ascii="Times New Roman" w:eastAsia="Times New Roman" w:hAnsi="Times New Roman"/>
                <w:sz w:val="24"/>
                <w:szCs w:val="24"/>
                <w:lang w:eastAsia="ru-RU"/>
              </w:rPr>
              <w:t>.</w:t>
            </w:r>
          </w:p>
          <w:p w:rsidR="004C6AC3" w:rsidRPr="00DB0AF6" w:rsidRDefault="00DB0AF6" w:rsidP="0069598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Диплом </w:t>
            </w:r>
            <w:r w:rsidRPr="004C6AC3">
              <w:rPr>
                <w:rFonts w:ascii="Times New Roman" w:eastAsia="Times New Roman" w:hAnsi="Times New Roman"/>
                <w:sz w:val="24"/>
                <w:szCs w:val="24"/>
                <w:lang w:eastAsia="ru-RU"/>
              </w:rPr>
              <w:t>№</w:t>
            </w:r>
            <w:r w:rsidR="00340F33">
              <w:rPr>
                <w:rFonts w:ascii="Times New Roman" w:eastAsia="Times New Roman" w:hAnsi="Times New Roman"/>
                <w:sz w:val="24"/>
                <w:szCs w:val="24"/>
                <w:lang w:eastAsia="ru-RU"/>
              </w:rPr>
              <w:t xml:space="preserve"> </w:t>
            </w:r>
            <w:r w:rsidRPr="004C6AC3">
              <w:rPr>
                <w:rFonts w:ascii="Times New Roman" w:eastAsia="Times New Roman" w:hAnsi="Times New Roman"/>
                <w:sz w:val="24"/>
                <w:szCs w:val="24"/>
                <w:lang w:val="kk-KZ" w:eastAsia="ru-RU"/>
              </w:rPr>
              <w:t>000</w:t>
            </w:r>
            <w:r w:rsidR="00BC26FE">
              <w:rPr>
                <w:rFonts w:ascii="Times New Roman" w:eastAsia="Times New Roman" w:hAnsi="Times New Roman"/>
                <w:sz w:val="24"/>
                <w:szCs w:val="24"/>
                <w:lang w:val="kk-KZ" w:eastAsia="ru-RU"/>
              </w:rPr>
              <w:t>2120</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 xml:space="preserve">от </w:t>
            </w:r>
            <w:r w:rsidR="00BC26FE">
              <w:rPr>
                <w:rFonts w:ascii="Times New Roman" w:eastAsia="Times New Roman" w:hAnsi="Times New Roman"/>
                <w:sz w:val="24"/>
                <w:szCs w:val="24"/>
                <w:lang w:eastAsia="ru-RU"/>
              </w:rPr>
              <w:t xml:space="preserve">24 </w:t>
            </w:r>
            <w:r w:rsidR="00BC26FE" w:rsidRPr="003A6BAF">
              <w:rPr>
                <w:rFonts w:ascii="Times New Roman" w:eastAsia="Times New Roman" w:hAnsi="Times New Roman"/>
                <w:sz w:val="24"/>
                <w:szCs w:val="24"/>
                <w:lang w:eastAsia="ru-RU"/>
              </w:rPr>
              <w:t xml:space="preserve">января 2018 </w:t>
            </w:r>
            <w:r>
              <w:rPr>
                <w:rFonts w:ascii="Times New Roman" w:eastAsia="Times New Roman" w:hAnsi="Times New Roman"/>
                <w:sz w:val="24"/>
                <w:szCs w:val="24"/>
                <w:lang w:eastAsia="ru-RU"/>
              </w:rPr>
              <w:t>г</w:t>
            </w:r>
            <w:r>
              <w:rPr>
                <w:rFonts w:ascii="Times New Roman" w:eastAsia="Times New Roman" w:hAnsi="Times New Roman"/>
                <w:sz w:val="24"/>
                <w:szCs w:val="24"/>
                <w:lang w:val="kk-KZ" w:eastAsia="ru-RU"/>
              </w:rPr>
              <w:t>.</w:t>
            </w:r>
          </w:p>
          <w:p w:rsidR="004C6AC3" w:rsidRDefault="004C6AC3" w:rsidP="0069598A">
            <w:pPr>
              <w:spacing w:after="0" w:line="240" w:lineRule="auto"/>
              <w:jc w:val="both"/>
              <w:rPr>
                <w:rFonts w:ascii="Times New Roman" w:eastAsia="Times New Roman" w:hAnsi="Times New Roman"/>
                <w:sz w:val="24"/>
                <w:szCs w:val="24"/>
                <w:highlight w:val="yellow"/>
                <w:lang w:eastAsia="ru-RU"/>
              </w:rPr>
            </w:pPr>
          </w:p>
          <w:p w:rsidR="000C2FFC" w:rsidRPr="0052208D" w:rsidRDefault="000C2FFC" w:rsidP="004C6AC3">
            <w:pPr>
              <w:spacing w:after="0" w:line="240" w:lineRule="auto"/>
              <w:jc w:val="both"/>
              <w:rPr>
                <w:rFonts w:ascii="Times New Roman" w:eastAsia="Times New Roman" w:hAnsi="Times New Roman"/>
                <w:sz w:val="24"/>
                <w:szCs w:val="24"/>
                <w:highlight w:val="yellow"/>
                <w:lang w:eastAsia="ru-RU"/>
              </w:rPr>
            </w:pP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3960" w:type="dxa"/>
            <w:shd w:val="clear" w:color="auto" w:fill="auto"/>
            <w:tcMar>
              <w:top w:w="45" w:type="dxa"/>
              <w:left w:w="75" w:type="dxa"/>
              <w:bottom w:w="45" w:type="dxa"/>
              <w:right w:w="75" w:type="dxa"/>
            </w:tcMar>
            <w:hideMark/>
          </w:tcPr>
          <w:p w:rsidR="00800878" w:rsidRPr="003D5A1E" w:rsidRDefault="000C2FFC" w:rsidP="00800878">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Ученое звание, дата присуждения</w:t>
            </w:r>
          </w:p>
        </w:tc>
        <w:tc>
          <w:tcPr>
            <w:tcW w:w="5164" w:type="dxa"/>
            <w:shd w:val="clear" w:color="auto" w:fill="auto"/>
            <w:tcMar>
              <w:top w:w="45" w:type="dxa"/>
              <w:left w:w="75" w:type="dxa"/>
              <w:bottom w:w="45" w:type="dxa"/>
              <w:right w:w="75" w:type="dxa"/>
            </w:tcMar>
            <w:hideMark/>
          </w:tcPr>
          <w:p w:rsidR="000C2FFC" w:rsidRPr="003D5A1E" w:rsidRDefault="00B235FD" w:rsidP="00B235F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pacing w:val="2"/>
                <w:sz w:val="24"/>
                <w:szCs w:val="24"/>
                <w:lang w:eastAsia="ru-RU"/>
              </w:rPr>
              <w:t>–</w:t>
            </w:r>
          </w:p>
        </w:tc>
      </w:tr>
      <w:tr w:rsidR="000C2FFC" w:rsidRPr="00965B2D" w:rsidTr="00926CD9">
        <w:tc>
          <w:tcPr>
            <w:tcW w:w="435" w:type="dxa"/>
            <w:shd w:val="clear" w:color="auto" w:fill="auto"/>
            <w:tcMar>
              <w:top w:w="45" w:type="dxa"/>
              <w:left w:w="75" w:type="dxa"/>
              <w:bottom w:w="45" w:type="dxa"/>
              <w:right w:w="75" w:type="dxa"/>
            </w:tcMar>
            <w:hideMark/>
          </w:tcPr>
          <w:p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3960" w:type="dxa"/>
            <w:shd w:val="clear" w:color="auto" w:fill="auto"/>
            <w:tcMar>
              <w:top w:w="45" w:type="dxa"/>
              <w:left w:w="75" w:type="dxa"/>
              <w:bottom w:w="45" w:type="dxa"/>
              <w:right w:w="75" w:type="dxa"/>
            </w:tcMar>
            <w:hideMark/>
          </w:tcPr>
          <w:p w:rsidR="00B26108" w:rsidRPr="003D5A1E"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Почетное звание, дата присуждения</w:t>
            </w:r>
          </w:p>
        </w:tc>
        <w:tc>
          <w:tcPr>
            <w:tcW w:w="5164" w:type="dxa"/>
            <w:shd w:val="clear" w:color="auto" w:fill="auto"/>
            <w:tcMar>
              <w:top w:w="45" w:type="dxa"/>
              <w:left w:w="75" w:type="dxa"/>
              <w:bottom w:w="45" w:type="dxa"/>
              <w:right w:w="75" w:type="dxa"/>
            </w:tcMar>
            <w:hideMark/>
          </w:tcPr>
          <w:p w:rsidR="00115DD5" w:rsidRPr="00BF58E6" w:rsidRDefault="004E2770" w:rsidP="004E2770">
            <w:pPr>
              <w:spacing w:after="0" w:line="240" w:lineRule="auto"/>
              <w:jc w:val="both"/>
              <w:rPr>
                <w:rFonts w:ascii="Times New Roman" w:hAnsi="Times New Roman"/>
                <w:color w:val="000000"/>
                <w:sz w:val="24"/>
                <w:szCs w:val="24"/>
                <w:shd w:val="clear" w:color="auto" w:fill="FFFFFF"/>
                <w:lang w:val="kk-KZ"/>
              </w:rPr>
            </w:pPr>
            <w:r w:rsidRPr="00BF58E6">
              <w:rPr>
                <w:rFonts w:ascii="Times New Roman" w:hAnsi="Times New Roman"/>
                <w:sz w:val="24"/>
                <w:szCs w:val="24"/>
                <w:lang w:val="kk-KZ"/>
              </w:rPr>
              <w:t>Награждён нагрудным знаком «ҚР Білім және Ғылым саласына қосқан ерен еңбегі үшін»</w:t>
            </w:r>
            <w:r w:rsidR="00115DD5" w:rsidRPr="00BF58E6">
              <w:rPr>
                <w:rFonts w:ascii="Times New Roman" w:hAnsi="Times New Roman"/>
                <w:sz w:val="24"/>
                <w:szCs w:val="24"/>
                <w:lang w:val="kk-KZ"/>
              </w:rPr>
              <w:t xml:space="preserve"> </w:t>
            </w:r>
            <w:r w:rsidR="00115DD5" w:rsidRPr="00BF58E6">
              <w:rPr>
                <w:rFonts w:ascii="Times New Roman" w:hAnsi="Times New Roman"/>
                <w:color w:val="000000"/>
                <w:sz w:val="24"/>
                <w:szCs w:val="24"/>
                <w:shd w:val="clear" w:color="auto" w:fill="FFFFFF"/>
                <w:lang w:val="kk-KZ"/>
              </w:rPr>
              <w:t>Национальный инновационный научно-исследовательский центр «Bilim-orkenieti»</w:t>
            </w:r>
            <w:r w:rsidR="006854A1" w:rsidRPr="00BF58E6">
              <w:rPr>
                <w:rFonts w:ascii="Times New Roman" w:hAnsi="Times New Roman"/>
                <w:color w:val="000000"/>
                <w:sz w:val="24"/>
                <w:szCs w:val="24"/>
                <w:shd w:val="clear" w:color="auto" w:fill="FFFFFF"/>
                <w:lang w:val="kk-KZ"/>
              </w:rPr>
              <w:t>,</w:t>
            </w:r>
            <w:r w:rsidR="00115DD5" w:rsidRPr="00BF58E6">
              <w:rPr>
                <w:rFonts w:ascii="Times New Roman" w:hAnsi="Times New Roman"/>
                <w:color w:val="000000"/>
                <w:sz w:val="24"/>
                <w:szCs w:val="24"/>
                <w:shd w:val="clear" w:color="auto" w:fill="FFFFFF"/>
                <w:lang w:val="kk-KZ"/>
              </w:rPr>
              <w:t xml:space="preserve"> </w:t>
            </w:r>
          </w:p>
          <w:p w:rsidR="004E2770" w:rsidRPr="00BF58E6" w:rsidRDefault="006854A1" w:rsidP="00115DD5">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у</w:t>
            </w:r>
            <w:r w:rsidR="003762D0" w:rsidRPr="00BF58E6">
              <w:rPr>
                <w:rFonts w:ascii="Times New Roman" w:hAnsi="Times New Roman"/>
                <w:sz w:val="24"/>
                <w:szCs w:val="24"/>
                <w:lang w:val="kk-KZ"/>
              </w:rPr>
              <w:t>достоверение №00039</w:t>
            </w:r>
            <w:r w:rsidR="00D61572" w:rsidRPr="00BF58E6">
              <w:rPr>
                <w:rFonts w:ascii="Times New Roman" w:hAnsi="Times New Roman"/>
                <w:sz w:val="24"/>
                <w:szCs w:val="24"/>
                <w:lang w:val="kk-KZ"/>
              </w:rPr>
              <w:t xml:space="preserve"> от 2020 г.</w:t>
            </w:r>
          </w:p>
          <w:p w:rsidR="001E618B" w:rsidRPr="00BF58E6" w:rsidRDefault="001E618B" w:rsidP="00115DD5">
            <w:pPr>
              <w:spacing w:after="0" w:line="240" w:lineRule="auto"/>
              <w:jc w:val="both"/>
              <w:rPr>
                <w:rFonts w:ascii="Times New Roman" w:eastAsia="Times New Roman" w:hAnsi="Times New Roman"/>
                <w:sz w:val="24"/>
                <w:szCs w:val="24"/>
                <w:lang w:val="kk-KZ" w:eastAsia="ru-RU"/>
              </w:rPr>
            </w:pPr>
          </w:p>
        </w:tc>
      </w:tr>
      <w:tr w:rsidR="004C6AC3" w:rsidRPr="00965B2D" w:rsidTr="00926CD9">
        <w:tc>
          <w:tcPr>
            <w:tcW w:w="435" w:type="dxa"/>
            <w:shd w:val="clear" w:color="auto" w:fill="auto"/>
            <w:tcMar>
              <w:top w:w="45" w:type="dxa"/>
              <w:left w:w="75" w:type="dxa"/>
              <w:bottom w:w="45" w:type="dxa"/>
              <w:right w:w="75" w:type="dxa"/>
            </w:tcMar>
          </w:tcPr>
          <w:p w:rsidR="004C6AC3" w:rsidRPr="00965B2D" w:rsidRDefault="004C6AC3" w:rsidP="000C2FFC">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tcW w:w="3960" w:type="dxa"/>
            <w:shd w:val="clear" w:color="auto" w:fill="auto"/>
            <w:tcMar>
              <w:top w:w="45" w:type="dxa"/>
              <w:left w:w="75" w:type="dxa"/>
              <w:bottom w:w="45" w:type="dxa"/>
              <w:right w:w="75" w:type="dxa"/>
            </w:tcMar>
          </w:tcPr>
          <w:p w:rsidR="004C6AC3" w:rsidRPr="00965B2D" w:rsidRDefault="004C6AC3" w:rsidP="004C6AC3">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Должность (дата и номер приказа о назначении на должность)</w:t>
            </w:r>
          </w:p>
          <w:p w:rsidR="004C6AC3" w:rsidRPr="00965B2D" w:rsidRDefault="004C6AC3" w:rsidP="0069598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rsidR="00C6144D" w:rsidRPr="00BF58E6" w:rsidRDefault="00874412" w:rsidP="006C6E2A">
            <w:pPr>
              <w:spacing w:after="0" w:line="240" w:lineRule="auto"/>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Окончил</w:t>
            </w:r>
            <w:r w:rsidR="00C6144D" w:rsidRPr="00BF58E6">
              <w:rPr>
                <w:rFonts w:ascii="Times New Roman" w:eastAsia="Times New Roman" w:hAnsi="Times New Roman"/>
                <w:sz w:val="24"/>
                <w:szCs w:val="24"/>
                <w:lang w:val="kk-KZ" w:eastAsia="ru-RU"/>
              </w:rPr>
              <w:t xml:space="preserve"> </w:t>
            </w:r>
            <w:r w:rsidR="00C6144D" w:rsidRPr="00BF58E6">
              <w:rPr>
                <w:rFonts w:ascii="Times New Roman" w:hAnsi="Times New Roman"/>
                <w:bCs/>
                <w:kern w:val="36"/>
                <w:sz w:val="24"/>
                <w:szCs w:val="24"/>
                <w:lang w:val="kk-KZ"/>
              </w:rPr>
              <w:t xml:space="preserve">Южно-Казахстанскую </w:t>
            </w:r>
            <w:r w:rsidR="00E45BFF" w:rsidRPr="00BF58E6">
              <w:rPr>
                <w:rFonts w:ascii="Times New Roman" w:hAnsi="Times New Roman"/>
                <w:bCs/>
                <w:kern w:val="36"/>
                <w:sz w:val="24"/>
                <w:szCs w:val="24"/>
                <w:lang w:val="kk-KZ"/>
              </w:rPr>
              <w:t>Г</w:t>
            </w:r>
            <w:r w:rsidR="00C6144D" w:rsidRPr="00BF58E6">
              <w:rPr>
                <w:rFonts w:ascii="Times New Roman" w:hAnsi="Times New Roman"/>
                <w:bCs/>
                <w:kern w:val="36"/>
                <w:sz w:val="24"/>
                <w:szCs w:val="24"/>
                <w:lang w:val="kk-KZ"/>
              </w:rPr>
              <w:t xml:space="preserve">осударственную медицинскую академию, </w:t>
            </w:r>
            <w:r w:rsidR="00C6144D" w:rsidRPr="00BF58E6">
              <w:rPr>
                <w:rFonts w:ascii="Times New Roman" w:hAnsi="Times New Roman"/>
                <w:sz w:val="24"/>
                <w:szCs w:val="24"/>
                <w:lang w:val="kk-KZ"/>
              </w:rPr>
              <w:t>по специальности</w:t>
            </w:r>
            <w:r w:rsidR="00C6144D" w:rsidRPr="00BF58E6">
              <w:rPr>
                <w:rFonts w:ascii="Times New Roman" w:hAnsi="Times New Roman"/>
                <w:bCs/>
                <w:kern w:val="36"/>
                <w:sz w:val="24"/>
                <w:szCs w:val="24"/>
                <w:lang w:val="kk-KZ"/>
              </w:rPr>
              <w:t xml:space="preserve"> 0</w:t>
            </w:r>
            <w:r w:rsidR="00A15BD5" w:rsidRPr="00BF58E6">
              <w:rPr>
                <w:rFonts w:ascii="Times New Roman" w:hAnsi="Times New Roman"/>
                <w:bCs/>
                <w:kern w:val="36"/>
                <w:sz w:val="24"/>
                <w:szCs w:val="24"/>
                <w:lang w:val="kk-KZ"/>
              </w:rPr>
              <w:t>4014</w:t>
            </w:r>
            <w:r w:rsidR="00C6144D" w:rsidRPr="00BF58E6">
              <w:rPr>
                <w:rFonts w:ascii="Times New Roman" w:hAnsi="Times New Roman"/>
                <w:bCs/>
                <w:kern w:val="36"/>
                <w:sz w:val="24"/>
                <w:szCs w:val="24"/>
                <w:lang w:val="kk-KZ"/>
              </w:rPr>
              <w:t>0 – «</w:t>
            </w:r>
            <w:r w:rsidR="00C05DF0" w:rsidRPr="00BF58E6">
              <w:rPr>
                <w:rFonts w:ascii="Times New Roman" w:eastAsia="Times New Roman" w:hAnsi="Times New Roman"/>
                <w:sz w:val="24"/>
                <w:szCs w:val="24"/>
                <w:lang w:val="kk-KZ" w:eastAsia="ru-RU"/>
              </w:rPr>
              <w:t>«Лечебное дело»,</w:t>
            </w:r>
            <w:r w:rsidR="00C6144D" w:rsidRPr="00BF58E6">
              <w:rPr>
                <w:rFonts w:ascii="Times New Roman" w:hAnsi="Times New Roman"/>
                <w:bCs/>
                <w:kern w:val="36"/>
                <w:sz w:val="24"/>
                <w:szCs w:val="24"/>
                <w:lang w:val="kk-KZ"/>
              </w:rPr>
              <w:t xml:space="preserve"> </w:t>
            </w:r>
            <w:r w:rsidR="00C6144D" w:rsidRPr="00BF58E6">
              <w:rPr>
                <w:rFonts w:ascii="Times New Roman" w:hAnsi="Times New Roman"/>
                <w:sz w:val="24"/>
                <w:szCs w:val="24"/>
                <w:lang w:val="kk-KZ"/>
              </w:rPr>
              <w:t>присво</w:t>
            </w:r>
            <w:r w:rsidR="002D2D60" w:rsidRPr="00BF58E6">
              <w:rPr>
                <w:rFonts w:ascii="Times New Roman" w:hAnsi="Times New Roman"/>
                <w:sz w:val="24"/>
                <w:szCs w:val="24"/>
                <w:lang w:val="kk-KZ"/>
              </w:rPr>
              <w:t>ена</w:t>
            </w:r>
            <w:r w:rsidR="00C6144D" w:rsidRPr="00BF58E6">
              <w:rPr>
                <w:rFonts w:ascii="Times New Roman" w:hAnsi="Times New Roman"/>
                <w:sz w:val="24"/>
                <w:szCs w:val="24"/>
                <w:lang w:val="kk-KZ"/>
              </w:rPr>
              <w:t xml:space="preserve"> квалификаци</w:t>
            </w:r>
            <w:r w:rsidR="002D2D60" w:rsidRPr="00BF58E6">
              <w:rPr>
                <w:rFonts w:ascii="Times New Roman" w:hAnsi="Times New Roman"/>
                <w:sz w:val="24"/>
                <w:szCs w:val="24"/>
                <w:lang w:val="kk-KZ"/>
              </w:rPr>
              <w:t>я</w:t>
            </w:r>
            <w:r w:rsidR="00C6144D" w:rsidRPr="00BF58E6">
              <w:rPr>
                <w:rFonts w:ascii="Times New Roman" w:hAnsi="Times New Roman"/>
                <w:sz w:val="24"/>
                <w:szCs w:val="24"/>
                <w:lang w:val="kk-KZ"/>
              </w:rPr>
              <w:t xml:space="preserve"> по диплому «</w:t>
            </w:r>
            <w:r w:rsidR="00C05DF0" w:rsidRPr="00BF58E6">
              <w:rPr>
                <w:rFonts w:ascii="Times New Roman" w:hAnsi="Times New Roman"/>
                <w:sz w:val="24"/>
                <w:szCs w:val="24"/>
                <w:lang w:val="kk-KZ"/>
              </w:rPr>
              <w:t>Врач</w:t>
            </w:r>
            <w:r w:rsidR="00C6144D" w:rsidRPr="00BF58E6">
              <w:rPr>
                <w:rFonts w:ascii="Times New Roman" w:hAnsi="Times New Roman"/>
                <w:sz w:val="24"/>
                <w:szCs w:val="24"/>
                <w:lang w:val="kk-KZ"/>
              </w:rPr>
              <w:t>».</w:t>
            </w:r>
            <w:r w:rsidR="00C6144D" w:rsidRPr="00BF58E6">
              <w:rPr>
                <w:rFonts w:ascii="Times New Roman" w:eastAsia="Times New Roman" w:hAnsi="Times New Roman"/>
                <w:sz w:val="24"/>
                <w:szCs w:val="24"/>
                <w:lang w:val="kk-KZ" w:eastAsia="ru-RU"/>
              </w:rPr>
              <w:t xml:space="preserve"> Диплом №04</w:t>
            </w:r>
            <w:r w:rsidR="00F312C9" w:rsidRPr="00BF58E6">
              <w:rPr>
                <w:rFonts w:ascii="Times New Roman" w:eastAsia="Times New Roman" w:hAnsi="Times New Roman"/>
                <w:sz w:val="24"/>
                <w:szCs w:val="24"/>
                <w:lang w:val="kk-KZ" w:eastAsia="ru-RU"/>
              </w:rPr>
              <w:t>040</w:t>
            </w:r>
            <w:r w:rsidR="00C6144D" w:rsidRPr="00BF58E6">
              <w:rPr>
                <w:rFonts w:ascii="Times New Roman" w:eastAsia="Times New Roman" w:hAnsi="Times New Roman"/>
                <w:sz w:val="24"/>
                <w:szCs w:val="24"/>
                <w:lang w:val="kk-KZ" w:eastAsia="ru-RU"/>
              </w:rPr>
              <w:t>85 от 0</w:t>
            </w:r>
            <w:r w:rsidR="00F312C9" w:rsidRPr="00BF58E6">
              <w:rPr>
                <w:rFonts w:ascii="Times New Roman" w:eastAsia="Times New Roman" w:hAnsi="Times New Roman"/>
                <w:sz w:val="24"/>
                <w:szCs w:val="24"/>
                <w:lang w:val="kk-KZ" w:eastAsia="ru-RU"/>
              </w:rPr>
              <w:t>3</w:t>
            </w:r>
            <w:r w:rsidR="00C6144D" w:rsidRPr="00BF58E6">
              <w:rPr>
                <w:rFonts w:ascii="Times New Roman" w:eastAsia="Times New Roman" w:hAnsi="Times New Roman"/>
                <w:sz w:val="24"/>
                <w:szCs w:val="24"/>
                <w:lang w:val="kk-KZ" w:eastAsia="ru-RU"/>
              </w:rPr>
              <w:t>.0</w:t>
            </w:r>
            <w:r w:rsidR="00F312C9" w:rsidRPr="00BF58E6">
              <w:rPr>
                <w:rFonts w:ascii="Times New Roman" w:eastAsia="Times New Roman" w:hAnsi="Times New Roman"/>
                <w:sz w:val="24"/>
                <w:szCs w:val="24"/>
                <w:lang w:val="kk-KZ" w:eastAsia="ru-RU"/>
              </w:rPr>
              <w:t>6</w:t>
            </w:r>
            <w:r w:rsidR="00C6144D" w:rsidRPr="00BF58E6">
              <w:rPr>
                <w:rFonts w:ascii="Times New Roman" w:eastAsia="Times New Roman" w:hAnsi="Times New Roman"/>
                <w:sz w:val="24"/>
                <w:szCs w:val="24"/>
                <w:lang w:val="kk-KZ" w:eastAsia="ru-RU"/>
              </w:rPr>
              <w:t>.200</w:t>
            </w:r>
            <w:r w:rsidR="00F312C9" w:rsidRPr="00BF58E6">
              <w:rPr>
                <w:rFonts w:ascii="Times New Roman" w:eastAsia="Times New Roman" w:hAnsi="Times New Roman"/>
                <w:sz w:val="24"/>
                <w:szCs w:val="24"/>
                <w:lang w:val="kk-KZ" w:eastAsia="ru-RU"/>
              </w:rPr>
              <w:t>3</w:t>
            </w:r>
            <w:r w:rsidR="00C6144D" w:rsidRPr="00BF58E6">
              <w:rPr>
                <w:rFonts w:ascii="Times New Roman" w:eastAsia="Times New Roman" w:hAnsi="Times New Roman"/>
                <w:sz w:val="24"/>
                <w:szCs w:val="24"/>
                <w:lang w:val="kk-KZ" w:eastAsia="ru-RU"/>
              </w:rPr>
              <w:t xml:space="preserve"> г.</w:t>
            </w:r>
          </w:p>
          <w:p w:rsidR="00232629" w:rsidRPr="00BF58E6" w:rsidRDefault="00232629" w:rsidP="006C6E2A">
            <w:pPr>
              <w:spacing w:after="0" w:line="240" w:lineRule="auto"/>
              <w:rPr>
                <w:rFonts w:ascii="Times New Roman" w:eastAsia="Times New Roman" w:hAnsi="Times New Roman"/>
                <w:sz w:val="24"/>
                <w:szCs w:val="24"/>
                <w:lang w:val="kk-KZ" w:eastAsia="ru-RU"/>
              </w:rPr>
            </w:pPr>
          </w:p>
          <w:p w:rsidR="00232629" w:rsidRPr="00BF58E6" w:rsidRDefault="00232629" w:rsidP="00232629">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Врач интерн</w:t>
            </w:r>
            <w:r w:rsidR="00B32A57" w:rsidRPr="00BF58E6">
              <w:rPr>
                <w:rFonts w:ascii="Times New Roman" w:hAnsi="Times New Roman"/>
                <w:sz w:val="24"/>
                <w:szCs w:val="24"/>
                <w:lang w:val="kk-KZ"/>
              </w:rPr>
              <w:t xml:space="preserve"> по специальности «Хирургия»</w:t>
            </w:r>
            <w:r w:rsidRPr="00BF58E6">
              <w:rPr>
                <w:rFonts w:ascii="Times New Roman" w:eastAsia="Times New Roman" w:hAnsi="Times New Roman"/>
                <w:sz w:val="24"/>
                <w:szCs w:val="24"/>
                <w:lang w:val="kk-KZ" w:eastAsia="ru-RU"/>
              </w:rPr>
              <w:t xml:space="preserve"> </w:t>
            </w:r>
            <w:r w:rsidR="00E45BFF" w:rsidRPr="00BF58E6">
              <w:rPr>
                <w:rFonts w:ascii="Times New Roman" w:hAnsi="Times New Roman"/>
                <w:bCs/>
                <w:kern w:val="36"/>
                <w:sz w:val="24"/>
                <w:szCs w:val="24"/>
                <w:lang w:val="kk-KZ"/>
              </w:rPr>
              <w:t>ЮКГ</w:t>
            </w:r>
            <w:r w:rsidR="00546BEC" w:rsidRPr="00BF58E6">
              <w:rPr>
                <w:rFonts w:ascii="Times New Roman" w:hAnsi="Times New Roman"/>
                <w:bCs/>
                <w:kern w:val="36"/>
                <w:sz w:val="24"/>
                <w:szCs w:val="24"/>
                <w:lang w:val="kk-KZ"/>
              </w:rPr>
              <w:t>МА</w:t>
            </w:r>
            <w:r w:rsidRPr="00BF58E6">
              <w:rPr>
                <w:rFonts w:ascii="Times New Roman" w:eastAsia="Times New Roman" w:hAnsi="Times New Roman"/>
                <w:sz w:val="24"/>
                <w:szCs w:val="24"/>
                <w:lang w:val="kk-KZ" w:eastAsia="ru-RU"/>
              </w:rPr>
              <w:t>.</w:t>
            </w:r>
            <w:r w:rsidR="00281E97" w:rsidRPr="00BF58E6">
              <w:rPr>
                <w:rFonts w:ascii="Times New Roman" w:eastAsia="Times New Roman" w:hAnsi="Times New Roman"/>
                <w:sz w:val="24"/>
                <w:szCs w:val="24"/>
                <w:lang w:val="kk-KZ" w:eastAsia="ru-RU"/>
              </w:rPr>
              <w:t xml:space="preserve"> г. Шымкент.</w:t>
            </w:r>
            <w:r w:rsidRPr="00BF58E6">
              <w:rPr>
                <w:rFonts w:ascii="Times New Roman" w:eastAsia="Times New Roman" w:hAnsi="Times New Roman"/>
                <w:sz w:val="24"/>
                <w:szCs w:val="24"/>
                <w:lang w:val="kk-KZ" w:eastAsia="ru-RU"/>
              </w:rPr>
              <w:t xml:space="preserve"> Приказ №</w:t>
            </w:r>
            <w:r w:rsidR="00E45BFF" w:rsidRPr="00BF58E6">
              <w:rPr>
                <w:rFonts w:ascii="Times New Roman" w:eastAsia="Times New Roman" w:hAnsi="Times New Roman"/>
                <w:sz w:val="24"/>
                <w:szCs w:val="24"/>
                <w:lang w:val="kk-KZ" w:eastAsia="ru-RU"/>
              </w:rPr>
              <w:t>342</w:t>
            </w:r>
            <w:r w:rsidRPr="00BF58E6">
              <w:rPr>
                <w:rFonts w:ascii="Times New Roman" w:eastAsia="Times New Roman" w:hAnsi="Times New Roman"/>
                <w:sz w:val="24"/>
                <w:szCs w:val="24"/>
                <w:lang w:val="kk-KZ" w:eastAsia="ru-RU"/>
              </w:rPr>
              <w:t xml:space="preserve"> от</w:t>
            </w:r>
            <w:r w:rsidR="00E45BFF" w:rsidRPr="00BF58E6">
              <w:rPr>
                <w:rFonts w:ascii="Times New Roman" w:eastAsia="Times New Roman" w:hAnsi="Times New Roman"/>
                <w:sz w:val="24"/>
                <w:szCs w:val="24"/>
                <w:lang w:val="kk-KZ" w:eastAsia="ru-RU"/>
              </w:rPr>
              <w:t xml:space="preserve"> 29</w:t>
            </w:r>
            <w:r w:rsidRPr="00BF58E6">
              <w:rPr>
                <w:rFonts w:ascii="Times New Roman" w:eastAsia="Times New Roman" w:hAnsi="Times New Roman"/>
                <w:sz w:val="24"/>
                <w:szCs w:val="24"/>
                <w:lang w:val="kk-KZ" w:eastAsia="ru-RU"/>
              </w:rPr>
              <w:t>.08.</w:t>
            </w:r>
            <w:r w:rsidR="00E45BFF" w:rsidRPr="00BF58E6">
              <w:rPr>
                <w:rFonts w:ascii="Times New Roman" w:eastAsia="Times New Roman" w:hAnsi="Times New Roman"/>
                <w:sz w:val="24"/>
                <w:szCs w:val="24"/>
                <w:lang w:val="kk-KZ" w:eastAsia="ru-RU"/>
              </w:rPr>
              <w:t>2003</w:t>
            </w:r>
            <w:r w:rsidRPr="00BF58E6">
              <w:rPr>
                <w:rFonts w:ascii="Times New Roman" w:eastAsia="Times New Roman" w:hAnsi="Times New Roman"/>
                <w:sz w:val="24"/>
                <w:szCs w:val="24"/>
                <w:lang w:val="kk-KZ" w:eastAsia="ru-RU"/>
              </w:rPr>
              <w:t xml:space="preserve"> г.</w:t>
            </w:r>
          </w:p>
          <w:p w:rsidR="00232629" w:rsidRPr="00BF58E6" w:rsidRDefault="00232629" w:rsidP="00232629">
            <w:pPr>
              <w:spacing w:after="0" w:line="240" w:lineRule="auto"/>
              <w:jc w:val="both"/>
              <w:rPr>
                <w:rFonts w:ascii="Times New Roman" w:eastAsia="Times New Roman" w:hAnsi="Times New Roman"/>
                <w:sz w:val="24"/>
                <w:szCs w:val="24"/>
                <w:lang w:val="kk-KZ" w:eastAsia="ru-RU"/>
              </w:rPr>
            </w:pPr>
          </w:p>
          <w:p w:rsidR="00B32A57" w:rsidRPr="00BF58E6" w:rsidRDefault="00436124" w:rsidP="00B32A57">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Ассистент</w:t>
            </w:r>
            <w:r w:rsidR="00B32A57" w:rsidRPr="00BF58E6">
              <w:rPr>
                <w:rFonts w:ascii="Times New Roman" w:hAnsi="Times New Roman"/>
                <w:sz w:val="24"/>
                <w:szCs w:val="24"/>
                <w:lang w:val="kk-KZ"/>
              </w:rPr>
              <w:t xml:space="preserve"> кафедры «Госпитальной хирургии по курсу скорой неотложной помощи» </w:t>
            </w:r>
            <w:r w:rsidR="00546BEC" w:rsidRPr="00BF58E6">
              <w:rPr>
                <w:rFonts w:ascii="Times New Roman" w:hAnsi="Times New Roman"/>
                <w:bCs/>
                <w:kern w:val="36"/>
                <w:sz w:val="24"/>
                <w:szCs w:val="24"/>
                <w:lang w:val="kk-KZ"/>
              </w:rPr>
              <w:t>ЮКГМА</w:t>
            </w:r>
            <w:r w:rsidR="00B32A57" w:rsidRPr="00BF58E6">
              <w:rPr>
                <w:rFonts w:ascii="Times New Roman" w:hAnsi="Times New Roman"/>
                <w:sz w:val="24"/>
                <w:szCs w:val="24"/>
                <w:lang w:val="kk-KZ"/>
              </w:rPr>
              <w:t xml:space="preserve">. </w:t>
            </w:r>
            <w:r w:rsidR="00B32A57" w:rsidRPr="00BF58E6">
              <w:rPr>
                <w:rFonts w:ascii="Times New Roman" w:eastAsia="Times New Roman" w:hAnsi="Times New Roman"/>
                <w:sz w:val="24"/>
                <w:szCs w:val="24"/>
                <w:lang w:val="kk-KZ" w:eastAsia="ru-RU"/>
              </w:rPr>
              <w:t>Приказ №396</w:t>
            </w:r>
            <w:r w:rsidR="00117499" w:rsidRPr="00BF58E6">
              <w:rPr>
                <w:rFonts w:ascii="Times New Roman" w:eastAsia="Times New Roman" w:hAnsi="Times New Roman"/>
                <w:sz w:val="24"/>
                <w:szCs w:val="24"/>
                <w:lang w:val="kk-KZ" w:eastAsia="ru-RU"/>
              </w:rPr>
              <w:t xml:space="preserve"> к</w:t>
            </w:r>
            <w:r w:rsidR="00B32A57" w:rsidRPr="00BF58E6">
              <w:rPr>
                <w:rFonts w:ascii="Times New Roman" w:eastAsia="Times New Roman" w:hAnsi="Times New Roman"/>
                <w:sz w:val="24"/>
                <w:szCs w:val="24"/>
                <w:lang w:val="kk-KZ" w:eastAsia="ru-RU"/>
              </w:rPr>
              <w:t xml:space="preserve"> от 28.10.2004 г.</w:t>
            </w:r>
            <w:r w:rsidRPr="00BF58E6">
              <w:rPr>
                <w:rFonts w:ascii="Times New Roman" w:eastAsia="Times New Roman" w:hAnsi="Times New Roman"/>
                <w:sz w:val="24"/>
                <w:szCs w:val="24"/>
                <w:lang w:val="kk-KZ" w:eastAsia="ru-RU"/>
              </w:rPr>
              <w:t xml:space="preserve"> </w:t>
            </w:r>
          </w:p>
          <w:p w:rsidR="00B32A57" w:rsidRPr="00BF58E6" w:rsidRDefault="00B32A57" w:rsidP="00232629">
            <w:pPr>
              <w:spacing w:after="0" w:line="240" w:lineRule="auto"/>
              <w:jc w:val="both"/>
              <w:rPr>
                <w:rFonts w:ascii="Times New Roman" w:hAnsi="Times New Roman"/>
                <w:sz w:val="24"/>
                <w:szCs w:val="24"/>
                <w:lang w:val="kk-KZ"/>
              </w:rPr>
            </w:pPr>
          </w:p>
          <w:p w:rsidR="00B32A57" w:rsidRPr="00BF58E6" w:rsidRDefault="00117499" w:rsidP="00232629">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Ассистент</w:t>
            </w:r>
            <w:r w:rsidRPr="00BF58E6">
              <w:rPr>
                <w:rFonts w:ascii="Times New Roman" w:hAnsi="Times New Roman"/>
                <w:sz w:val="24"/>
                <w:szCs w:val="24"/>
                <w:lang w:val="kk-KZ"/>
              </w:rPr>
              <w:t xml:space="preserve"> кафедры «Факультетской хирургии» </w:t>
            </w:r>
            <w:r w:rsidR="00546BEC" w:rsidRPr="00BF58E6">
              <w:rPr>
                <w:rFonts w:ascii="Times New Roman" w:hAnsi="Times New Roman"/>
                <w:bCs/>
                <w:kern w:val="36"/>
                <w:sz w:val="24"/>
                <w:szCs w:val="24"/>
                <w:lang w:val="kk-KZ"/>
              </w:rPr>
              <w:t>ЮКГМА</w:t>
            </w:r>
            <w:r w:rsidRPr="00BF58E6">
              <w:rPr>
                <w:rFonts w:ascii="Times New Roman" w:hAnsi="Times New Roman"/>
                <w:sz w:val="24"/>
                <w:szCs w:val="24"/>
                <w:lang w:val="kk-KZ"/>
              </w:rPr>
              <w:t xml:space="preserve">. </w:t>
            </w:r>
            <w:r w:rsidRPr="00BF58E6">
              <w:rPr>
                <w:rFonts w:ascii="Times New Roman" w:eastAsia="Times New Roman" w:hAnsi="Times New Roman"/>
                <w:sz w:val="24"/>
                <w:szCs w:val="24"/>
                <w:lang w:val="kk-KZ" w:eastAsia="ru-RU"/>
              </w:rPr>
              <w:t>Приказ №346 к от 24.10.2007 г.</w:t>
            </w:r>
          </w:p>
          <w:p w:rsidR="0091197E" w:rsidRPr="00BF58E6" w:rsidRDefault="0091197E" w:rsidP="00232629">
            <w:pPr>
              <w:spacing w:after="0" w:line="240" w:lineRule="auto"/>
              <w:jc w:val="both"/>
              <w:rPr>
                <w:rFonts w:ascii="Times New Roman" w:eastAsia="Times New Roman" w:hAnsi="Times New Roman"/>
                <w:sz w:val="24"/>
                <w:szCs w:val="24"/>
                <w:lang w:val="kk-KZ" w:eastAsia="ru-RU"/>
              </w:rPr>
            </w:pPr>
          </w:p>
          <w:p w:rsidR="00281E97" w:rsidRPr="00BF58E6" w:rsidRDefault="00BA2A9D" w:rsidP="00BA2A9D">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Преподаватель кафедры «Хирургической болезни № 2» Международно</w:t>
            </w:r>
            <w:r w:rsidR="002D2D60" w:rsidRPr="00BF58E6">
              <w:rPr>
                <w:rFonts w:ascii="Times New Roman" w:hAnsi="Times New Roman"/>
                <w:sz w:val="24"/>
                <w:szCs w:val="24"/>
                <w:lang w:val="kk-KZ"/>
              </w:rPr>
              <w:t>го</w:t>
            </w:r>
            <w:r w:rsidRPr="00BF58E6">
              <w:rPr>
                <w:rFonts w:ascii="Times New Roman" w:hAnsi="Times New Roman"/>
                <w:sz w:val="24"/>
                <w:szCs w:val="24"/>
                <w:lang w:val="kk-KZ"/>
              </w:rPr>
              <w:t xml:space="preserve"> Казахско-Турецко</w:t>
            </w:r>
            <w:r w:rsidR="002D2D60" w:rsidRPr="00BF58E6">
              <w:rPr>
                <w:rFonts w:ascii="Times New Roman" w:hAnsi="Times New Roman"/>
                <w:sz w:val="24"/>
                <w:szCs w:val="24"/>
                <w:lang w:val="kk-KZ"/>
              </w:rPr>
              <w:t>го</w:t>
            </w:r>
            <w:r w:rsidRPr="00BF58E6">
              <w:rPr>
                <w:rFonts w:ascii="Times New Roman" w:hAnsi="Times New Roman"/>
                <w:sz w:val="24"/>
                <w:szCs w:val="24"/>
                <w:lang w:val="kk-KZ"/>
              </w:rPr>
              <w:t xml:space="preserve"> Университет</w:t>
            </w:r>
            <w:r w:rsidR="002D2D60" w:rsidRPr="00BF58E6">
              <w:rPr>
                <w:rFonts w:ascii="Times New Roman" w:hAnsi="Times New Roman"/>
                <w:sz w:val="24"/>
                <w:szCs w:val="24"/>
                <w:lang w:val="kk-KZ"/>
              </w:rPr>
              <w:t>а</w:t>
            </w:r>
            <w:r w:rsidR="0013541F" w:rsidRPr="00BF58E6">
              <w:rPr>
                <w:rFonts w:ascii="Times New Roman" w:hAnsi="Times New Roman"/>
                <w:sz w:val="24"/>
                <w:szCs w:val="24"/>
                <w:lang w:val="kk-KZ"/>
              </w:rPr>
              <w:t xml:space="preserve"> имени Х.</w:t>
            </w:r>
            <w:r w:rsidRPr="00BF58E6">
              <w:rPr>
                <w:rFonts w:ascii="Times New Roman" w:hAnsi="Times New Roman"/>
                <w:sz w:val="24"/>
                <w:szCs w:val="24"/>
                <w:lang w:val="kk-KZ"/>
              </w:rPr>
              <w:t xml:space="preserve">А. Ясави. </w:t>
            </w:r>
          </w:p>
          <w:p w:rsidR="00BA2A9D" w:rsidRPr="00BF58E6" w:rsidRDefault="00281E97" w:rsidP="00BA2A9D">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 xml:space="preserve">г. Шымкент. </w:t>
            </w:r>
            <w:r w:rsidR="00BA2A9D" w:rsidRPr="00BF58E6">
              <w:rPr>
                <w:rFonts w:ascii="Times New Roman" w:eastAsia="Times New Roman" w:hAnsi="Times New Roman"/>
                <w:sz w:val="24"/>
                <w:szCs w:val="24"/>
                <w:lang w:val="kk-KZ" w:eastAsia="ru-RU"/>
              </w:rPr>
              <w:t>Приказ №1/ 386 от 01.09.2009 г.</w:t>
            </w:r>
          </w:p>
          <w:p w:rsidR="00BA2A9D" w:rsidRPr="00BF58E6" w:rsidRDefault="00BA2A9D" w:rsidP="00BA2A9D">
            <w:pPr>
              <w:spacing w:after="0" w:line="240" w:lineRule="auto"/>
              <w:jc w:val="both"/>
              <w:rPr>
                <w:rFonts w:ascii="Times New Roman" w:hAnsi="Times New Roman"/>
                <w:sz w:val="24"/>
                <w:szCs w:val="24"/>
                <w:lang w:val="kk-KZ"/>
              </w:rPr>
            </w:pPr>
          </w:p>
          <w:p w:rsidR="00B1531E" w:rsidRPr="00BF58E6" w:rsidRDefault="00B1531E" w:rsidP="00B1531E">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lastRenderedPageBreak/>
              <w:t>З</w:t>
            </w:r>
            <w:r w:rsidR="00BA2A9D" w:rsidRPr="00BF58E6">
              <w:rPr>
                <w:rFonts w:ascii="Times New Roman" w:hAnsi="Times New Roman"/>
                <w:sz w:val="24"/>
                <w:szCs w:val="24"/>
                <w:lang w:val="kk-KZ"/>
              </w:rPr>
              <w:t>аместитель декана лечебного дел</w:t>
            </w:r>
            <w:r w:rsidR="002D2D60" w:rsidRPr="00BF58E6">
              <w:rPr>
                <w:rFonts w:ascii="Times New Roman" w:hAnsi="Times New Roman"/>
                <w:sz w:val="24"/>
                <w:szCs w:val="24"/>
                <w:lang w:val="kk-KZ"/>
              </w:rPr>
              <w:t>а</w:t>
            </w:r>
            <w:r w:rsidR="00BA2A9D" w:rsidRPr="00BF58E6">
              <w:rPr>
                <w:rFonts w:ascii="Times New Roman" w:hAnsi="Times New Roman"/>
                <w:sz w:val="24"/>
                <w:szCs w:val="24"/>
                <w:lang w:val="kk-KZ"/>
              </w:rPr>
              <w:t xml:space="preserve"> МК</w:t>
            </w:r>
            <w:r w:rsidR="00546BEC" w:rsidRPr="00BF58E6">
              <w:rPr>
                <w:rFonts w:ascii="Times New Roman" w:hAnsi="Times New Roman"/>
                <w:sz w:val="24"/>
                <w:szCs w:val="24"/>
                <w:lang w:val="kk-KZ"/>
              </w:rPr>
              <w:t>Т</w:t>
            </w:r>
            <w:r w:rsidR="00BA2A9D" w:rsidRPr="00BF58E6">
              <w:rPr>
                <w:rFonts w:ascii="Times New Roman" w:hAnsi="Times New Roman"/>
                <w:sz w:val="24"/>
                <w:szCs w:val="24"/>
                <w:lang w:val="kk-KZ"/>
              </w:rPr>
              <w:t>У</w:t>
            </w:r>
            <w:r w:rsidR="0013541F" w:rsidRPr="00BF58E6">
              <w:rPr>
                <w:rFonts w:ascii="Times New Roman" w:hAnsi="Times New Roman"/>
                <w:sz w:val="24"/>
                <w:szCs w:val="24"/>
                <w:lang w:val="kk-KZ"/>
              </w:rPr>
              <w:t xml:space="preserve"> им</w:t>
            </w:r>
            <w:r w:rsidR="00546BEC" w:rsidRPr="00BF58E6">
              <w:rPr>
                <w:rFonts w:ascii="Times New Roman" w:hAnsi="Times New Roman"/>
                <w:sz w:val="24"/>
                <w:szCs w:val="24"/>
                <w:lang w:val="kk-KZ"/>
              </w:rPr>
              <w:t>.</w:t>
            </w:r>
            <w:r w:rsidR="0013541F" w:rsidRPr="00BF58E6">
              <w:rPr>
                <w:rFonts w:ascii="Times New Roman" w:hAnsi="Times New Roman"/>
                <w:sz w:val="24"/>
                <w:szCs w:val="24"/>
                <w:lang w:val="kk-KZ"/>
              </w:rPr>
              <w:t xml:space="preserve"> Х.</w:t>
            </w:r>
            <w:r w:rsidR="00BA2A9D" w:rsidRPr="00BF58E6">
              <w:rPr>
                <w:rFonts w:ascii="Times New Roman" w:hAnsi="Times New Roman"/>
                <w:sz w:val="24"/>
                <w:szCs w:val="24"/>
                <w:lang w:val="kk-KZ"/>
              </w:rPr>
              <w:t>А. Ясави</w:t>
            </w:r>
            <w:r w:rsidRPr="00BF58E6">
              <w:rPr>
                <w:rFonts w:ascii="Times New Roman" w:hAnsi="Times New Roman"/>
                <w:sz w:val="24"/>
                <w:szCs w:val="24"/>
                <w:lang w:val="kk-KZ"/>
              </w:rPr>
              <w:t xml:space="preserve">. </w:t>
            </w:r>
            <w:r w:rsidRPr="00BF58E6">
              <w:rPr>
                <w:rFonts w:ascii="Times New Roman" w:eastAsia="Times New Roman" w:hAnsi="Times New Roman"/>
                <w:sz w:val="24"/>
                <w:szCs w:val="24"/>
                <w:lang w:val="kk-KZ" w:eastAsia="ru-RU"/>
              </w:rPr>
              <w:t>Приказ №1/ 565 от 02.12.2009 г.</w:t>
            </w:r>
          </w:p>
          <w:p w:rsidR="00546BEC" w:rsidRPr="00BF58E6" w:rsidRDefault="00546BEC" w:rsidP="00B55E4C">
            <w:pPr>
              <w:spacing w:after="0" w:line="240" w:lineRule="auto"/>
              <w:jc w:val="both"/>
              <w:rPr>
                <w:rFonts w:ascii="Times New Roman" w:hAnsi="Times New Roman"/>
                <w:sz w:val="24"/>
                <w:szCs w:val="24"/>
                <w:lang w:val="kk-KZ"/>
              </w:rPr>
            </w:pPr>
          </w:p>
          <w:p w:rsidR="00B55E4C" w:rsidRPr="00BF58E6" w:rsidRDefault="00BA2A9D" w:rsidP="00B55E4C">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t xml:space="preserve">Старший преподаватель кафедры «Хирургических дисциплин и сердечно сосудистой хирургии» </w:t>
            </w:r>
            <w:r w:rsidR="00546BEC" w:rsidRPr="00BF58E6">
              <w:rPr>
                <w:rFonts w:ascii="Times New Roman" w:hAnsi="Times New Roman"/>
                <w:sz w:val="24"/>
                <w:szCs w:val="24"/>
                <w:lang w:val="kk-KZ"/>
              </w:rPr>
              <w:t>МКТУ им. Х.А. Ясави.</w:t>
            </w:r>
            <w:r w:rsidR="00B55E4C" w:rsidRPr="00BF58E6">
              <w:rPr>
                <w:rFonts w:ascii="Times New Roman" w:hAnsi="Times New Roman"/>
                <w:sz w:val="24"/>
                <w:szCs w:val="24"/>
                <w:lang w:val="kk-KZ"/>
              </w:rPr>
              <w:t xml:space="preserve"> </w:t>
            </w:r>
            <w:r w:rsidR="00B55E4C" w:rsidRPr="00BF58E6">
              <w:rPr>
                <w:rFonts w:ascii="Times New Roman" w:eastAsia="Times New Roman" w:hAnsi="Times New Roman"/>
                <w:sz w:val="24"/>
                <w:szCs w:val="24"/>
                <w:lang w:val="kk-KZ" w:eastAsia="ru-RU"/>
              </w:rPr>
              <w:t>Приказ №1/ 581 от 31.08.2012 г.</w:t>
            </w:r>
          </w:p>
          <w:p w:rsidR="00BA2A9D" w:rsidRPr="00BF58E6" w:rsidRDefault="00BA2A9D" w:rsidP="00BA2A9D">
            <w:pPr>
              <w:spacing w:after="0" w:line="240" w:lineRule="auto"/>
              <w:jc w:val="both"/>
              <w:rPr>
                <w:rFonts w:ascii="Times New Roman" w:hAnsi="Times New Roman"/>
                <w:sz w:val="24"/>
                <w:szCs w:val="24"/>
                <w:lang w:val="kk-KZ"/>
              </w:rPr>
            </w:pPr>
          </w:p>
          <w:p w:rsidR="002C3C82" w:rsidRPr="00BF58E6" w:rsidRDefault="002C3C82" w:rsidP="002C3C82">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Зачислен в магистратуру</w:t>
            </w:r>
            <w:r w:rsidR="002F14AD" w:rsidRPr="00BF58E6">
              <w:rPr>
                <w:rFonts w:ascii="Times New Roman" w:hAnsi="Times New Roman"/>
                <w:sz w:val="24"/>
                <w:szCs w:val="24"/>
                <w:lang w:val="kk-KZ"/>
              </w:rPr>
              <w:t xml:space="preserve"> ЮК</w:t>
            </w:r>
            <w:r w:rsidR="00513239">
              <w:rPr>
                <w:rFonts w:ascii="Times New Roman" w:hAnsi="Times New Roman"/>
                <w:sz w:val="24"/>
                <w:szCs w:val="24"/>
                <w:lang w:val="kk-KZ"/>
              </w:rPr>
              <w:t xml:space="preserve">ГФА </w:t>
            </w:r>
            <w:r w:rsidR="002D2D60" w:rsidRPr="00BF58E6">
              <w:rPr>
                <w:rFonts w:ascii="Times New Roman" w:eastAsia="Times New Roman" w:hAnsi="Times New Roman"/>
                <w:sz w:val="24"/>
                <w:szCs w:val="24"/>
                <w:lang w:val="kk-KZ" w:eastAsia="ru-RU"/>
              </w:rPr>
              <w:t>на</w:t>
            </w:r>
            <w:r w:rsidR="00B20A86" w:rsidRPr="00BF58E6">
              <w:rPr>
                <w:rFonts w:ascii="Times New Roman" w:eastAsia="Times New Roman" w:hAnsi="Times New Roman"/>
                <w:sz w:val="24"/>
                <w:szCs w:val="24"/>
                <w:lang w:val="kk-KZ" w:eastAsia="ru-RU"/>
              </w:rPr>
              <w:t xml:space="preserve"> </w:t>
            </w:r>
            <w:r w:rsidR="002F14AD" w:rsidRPr="00BF58E6">
              <w:rPr>
                <w:rFonts w:ascii="Times New Roman" w:hAnsi="Times New Roman"/>
                <w:sz w:val="24"/>
                <w:szCs w:val="24"/>
                <w:lang w:val="kk-KZ"/>
              </w:rPr>
              <w:t>медицинский факультет, по специальности 6М110200 – «Общественное здравоохранение»</w:t>
            </w:r>
            <w:r w:rsidR="007F320C" w:rsidRPr="00BF58E6">
              <w:rPr>
                <w:rFonts w:ascii="Times New Roman" w:hAnsi="Times New Roman"/>
                <w:sz w:val="24"/>
                <w:szCs w:val="24"/>
                <w:lang w:val="kk-KZ"/>
              </w:rPr>
              <w:t>.</w:t>
            </w:r>
            <w:r w:rsidRPr="00BF58E6">
              <w:rPr>
                <w:rFonts w:ascii="Times New Roman" w:eastAsia="Times New Roman" w:hAnsi="Times New Roman"/>
                <w:sz w:val="24"/>
                <w:szCs w:val="24"/>
                <w:lang w:val="kk-KZ" w:eastAsia="ru-RU"/>
              </w:rPr>
              <w:t xml:space="preserve"> </w:t>
            </w:r>
          </w:p>
          <w:p w:rsidR="002C3C82" w:rsidRPr="00BF58E6" w:rsidRDefault="002C3C82" w:rsidP="00BA2A9D">
            <w:pPr>
              <w:spacing w:after="0" w:line="240" w:lineRule="auto"/>
              <w:jc w:val="both"/>
              <w:rPr>
                <w:rFonts w:ascii="Times New Roman" w:hAnsi="Times New Roman"/>
                <w:sz w:val="24"/>
                <w:szCs w:val="24"/>
                <w:lang w:val="kk-KZ"/>
              </w:rPr>
            </w:pPr>
          </w:p>
          <w:p w:rsidR="004E1DD0" w:rsidRPr="00BF58E6" w:rsidRDefault="004E1DD0" w:rsidP="004E1DD0">
            <w:pPr>
              <w:spacing w:after="0" w:line="240" w:lineRule="auto"/>
              <w:jc w:val="both"/>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Зачислен в докторантуру</w:t>
            </w:r>
            <w:r w:rsidRPr="00BF58E6">
              <w:rPr>
                <w:rFonts w:ascii="Times New Roman" w:hAnsi="Times New Roman"/>
                <w:sz w:val="24"/>
                <w:szCs w:val="24"/>
                <w:lang w:val="kk-KZ"/>
              </w:rPr>
              <w:t xml:space="preserve"> </w:t>
            </w:r>
            <w:r w:rsidR="00546BEC" w:rsidRPr="00BF58E6">
              <w:rPr>
                <w:rFonts w:ascii="Times New Roman" w:hAnsi="Times New Roman"/>
                <w:sz w:val="24"/>
                <w:szCs w:val="24"/>
                <w:lang w:val="kk-KZ"/>
              </w:rPr>
              <w:t xml:space="preserve">МКТУ им. Х.А. Ясави </w:t>
            </w:r>
            <w:r w:rsidR="002D2D60" w:rsidRPr="00BF58E6">
              <w:rPr>
                <w:rFonts w:ascii="Times New Roman" w:hAnsi="Times New Roman"/>
                <w:sz w:val="24"/>
                <w:szCs w:val="24"/>
                <w:lang w:val="kk-KZ"/>
              </w:rPr>
              <w:t>на</w:t>
            </w:r>
            <w:r w:rsidRPr="00BF58E6">
              <w:rPr>
                <w:rFonts w:ascii="Times New Roman" w:hAnsi="Times New Roman"/>
                <w:sz w:val="24"/>
                <w:szCs w:val="24"/>
                <w:lang w:val="kk-KZ"/>
              </w:rPr>
              <w:t xml:space="preserve"> </w:t>
            </w:r>
            <w:r w:rsidR="00546BEC" w:rsidRPr="00BF58E6">
              <w:rPr>
                <w:rFonts w:ascii="Times New Roman" w:hAnsi="Times New Roman"/>
                <w:sz w:val="24"/>
                <w:szCs w:val="24"/>
                <w:lang w:val="kk-KZ"/>
              </w:rPr>
              <w:t>медицински</w:t>
            </w:r>
            <w:r w:rsidRPr="00BF58E6">
              <w:rPr>
                <w:rFonts w:ascii="Times New Roman" w:hAnsi="Times New Roman"/>
                <w:sz w:val="24"/>
                <w:szCs w:val="24"/>
                <w:lang w:val="kk-KZ"/>
              </w:rPr>
              <w:t>й факультет</w:t>
            </w:r>
            <w:r w:rsidR="002F14AD" w:rsidRPr="00BF58E6">
              <w:rPr>
                <w:rFonts w:ascii="Times New Roman" w:hAnsi="Times New Roman"/>
                <w:sz w:val="24"/>
                <w:szCs w:val="24"/>
                <w:lang w:val="kk-KZ"/>
              </w:rPr>
              <w:t xml:space="preserve">, по специальности 6D110200 – «Общественное здравоохранение». </w:t>
            </w:r>
            <w:r w:rsidRPr="00BF58E6">
              <w:rPr>
                <w:rFonts w:ascii="Times New Roman" w:hAnsi="Times New Roman"/>
                <w:sz w:val="24"/>
                <w:szCs w:val="24"/>
                <w:lang w:val="kk-KZ"/>
              </w:rPr>
              <w:t xml:space="preserve"> </w:t>
            </w:r>
            <w:r w:rsidRPr="00BF58E6">
              <w:rPr>
                <w:rFonts w:ascii="Times New Roman" w:eastAsia="Times New Roman" w:hAnsi="Times New Roman"/>
                <w:sz w:val="24"/>
                <w:szCs w:val="24"/>
                <w:lang w:val="kk-KZ" w:eastAsia="ru-RU"/>
              </w:rPr>
              <w:t>Приказ №1</w:t>
            </w:r>
            <w:r w:rsidR="00B20A86" w:rsidRPr="00BF58E6">
              <w:rPr>
                <w:rFonts w:ascii="Times New Roman" w:eastAsia="Times New Roman" w:hAnsi="Times New Roman"/>
                <w:sz w:val="24"/>
                <w:szCs w:val="24"/>
                <w:lang w:val="kk-KZ" w:eastAsia="ru-RU"/>
              </w:rPr>
              <w:t>55</w:t>
            </w:r>
            <w:r w:rsidRPr="00BF58E6">
              <w:rPr>
                <w:rFonts w:ascii="Times New Roman" w:eastAsia="Times New Roman" w:hAnsi="Times New Roman"/>
                <w:sz w:val="24"/>
                <w:szCs w:val="24"/>
                <w:lang w:val="kk-KZ" w:eastAsia="ru-RU"/>
              </w:rPr>
              <w:t xml:space="preserve"> от 2</w:t>
            </w:r>
            <w:r w:rsidR="00B20A86" w:rsidRPr="00BF58E6">
              <w:rPr>
                <w:rFonts w:ascii="Times New Roman" w:eastAsia="Times New Roman" w:hAnsi="Times New Roman"/>
                <w:sz w:val="24"/>
                <w:szCs w:val="24"/>
                <w:lang w:val="kk-KZ" w:eastAsia="ru-RU"/>
              </w:rPr>
              <w:t>5</w:t>
            </w:r>
            <w:r w:rsidRPr="00BF58E6">
              <w:rPr>
                <w:rFonts w:ascii="Times New Roman" w:eastAsia="Times New Roman" w:hAnsi="Times New Roman"/>
                <w:sz w:val="24"/>
                <w:szCs w:val="24"/>
                <w:lang w:val="kk-KZ" w:eastAsia="ru-RU"/>
              </w:rPr>
              <w:t>.08.201</w:t>
            </w:r>
            <w:r w:rsidR="00B20A86" w:rsidRPr="00BF58E6">
              <w:rPr>
                <w:rFonts w:ascii="Times New Roman" w:eastAsia="Times New Roman" w:hAnsi="Times New Roman"/>
                <w:sz w:val="24"/>
                <w:szCs w:val="24"/>
                <w:lang w:val="kk-KZ" w:eastAsia="ru-RU"/>
              </w:rPr>
              <w:t>4</w:t>
            </w:r>
            <w:r w:rsidRPr="00BF58E6">
              <w:rPr>
                <w:rFonts w:ascii="Times New Roman" w:eastAsia="Times New Roman" w:hAnsi="Times New Roman"/>
                <w:sz w:val="24"/>
                <w:szCs w:val="24"/>
                <w:lang w:val="kk-KZ" w:eastAsia="ru-RU"/>
              </w:rPr>
              <w:t xml:space="preserve"> г.</w:t>
            </w:r>
          </w:p>
          <w:p w:rsidR="002C3C82" w:rsidRPr="00BF58E6" w:rsidRDefault="002C3C82" w:rsidP="00BA2A9D">
            <w:pPr>
              <w:spacing w:after="0" w:line="240" w:lineRule="auto"/>
              <w:jc w:val="both"/>
              <w:rPr>
                <w:rFonts w:ascii="Times New Roman" w:hAnsi="Times New Roman"/>
                <w:sz w:val="24"/>
                <w:szCs w:val="24"/>
                <w:lang w:val="kk-KZ"/>
              </w:rPr>
            </w:pPr>
          </w:p>
          <w:p w:rsidR="00AA346E" w:rsidRPr="00BF58E6" w:rsidRDefault="00AA346E" w:rsidP="00AA346E">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Доктор-PhD</w:t>
            </w:r>
            <w:r w:rsidRPr="00BF58E6">
              <w:rPr>
                <w:rFonts w:ascii="Times New Roman" w:hAnsi="Times New Roman"/>
                <w:b/>
                <w:sz w:val="24"/>
                <w:szCs w:val="24"/>
                <w:lang w:val="kk-KZ"/>
              </w:rPr>
              <w:t xml:space="preserve"> </w:t>
            </w:r>
            <w:r w:rsidRPr="00BF58E6">
              <w:rPr>
                <w:rFonts w:ascii="Times New Roman" w:hAnsi="Times New Roman"/>
                <w:sz w:val="24"/>
                <w:szCs w:val="24"/>
                <w:lang w:val="kk-KZ"/>
              </w:rPr>
              <w:t xml:space="preserve">кафедры «Хирургии и анестезиологии-реанимации» </w:t>
            </w:r>
            <w:r w:rsidR="003240E0" w:rsidRPr="00BF58E6">
              <w:rPr>
                <w:rFonts w:ascii="Times New Roman" w:hAnsi="Times New Roman"/>
                <w:sz w:val="24"/>
                <w:szCs w:val="24"/>
                <w:lang w:val="kk-KZ"/>
              </w:rPr>
              <w:t>МКТУ им. Х.А. Ясави</w:t>
            </w:r>
            <w:r w:rsidRPr="00BF58E6">
              <w:rPr>
                <w:rFonts w:ascii="Times New Roman" w:hAnsi="Times New Roman"/>
                <w:sz w:val="24"/>
                <w:szCs w:val="24"/>
                <w:lang w:val="kk-KZ"/>
              </w:rPr>
              <w:t xml:space="preserve">, Шымкентский медицинский институт последипломного обучения, г. Шымкент. </w:t>
            </w:r>
            <w:r w:rsidR="003240E0" w:rsidRPr="00BF58E6">
              <w:rPr>
                <w:rFonts w:ascii="Times New Roman" w:hAnsi="Times New Roman"/>
                <w:sz w:val="24"/>
                <w:szCs w:val="24"/>
                <w:lang w:val="kk-KZ"/>
              </w:rPr>
              <w:t xml:space="preserve"> </w:t>
            </w:r>
            <w:r w:rsidRPr="00BF58E6">
              <w:rPr>
                <w:rFonts w:ascii="Times New Roman" w:hAnsi="Times New Roman"/>
                <w:sz w:val="24"/>
                <w:szCs w:val="24"/>
                <w:lang w:val="kk-KZ"/>
              </w:rPr>
              <w:t xml:space="preserve"> </w:t>
            </w:r>
          </w:p>
          <w:p w:rsidR="00AA346E" w:rsidRPr="00BF58E6" w:rsidRDefault="003240E0" w:rsidP="00AA346E">
            <w:pPr>
              <w:spacing w:after="0" w:line="240" w:lineRule="auto"/>
              <w:rPr>
                <w:rFonts w:ascii="Times New Roman" w:eastAsia="Times New Roman" w:hAnsi="Times New Roman"/>
                <w:sz w:val="24"/>
                <w:szCs w:val="24"/>
                <w:lang w:val="kk-KZ" w:eastAsia="ru-RU"/>
              </w:rPr>
            </w:pPr>
            <w:r w:rsidRPr="00BF58E6">
              <w:rPr>
                <w:rFonts w:ascii="Times New Roman" w:eastAsia="Times New Roman" w:hAnsi="Times New Roman"/>
                <w:sz w:val="24"/>
                <w:szCs w:val="24"/>
                <w:lang w:val="kk-KZ" w:eastAsia="ru-RU"/>
              </w:rPr>
              <w:t>Приказ №1</w:t>
            </w:r>
            <w:r w:rsidR="00FB51DA" w:rsidRPr="00BF58E6">
              <w:rPr>
                <w:rFonts w:ascii="Times New Roman" w:eastAsia="Times New Roman" w:hAnsi="Times New Roman"/>
                <w:sz w:val="24"/>
                <w:szCs w:val="24"/>
                <w:lang w:val="kk-KZ" w:eastAsia="ru-RU"/>
              </w:rPr>
              <w:t>/61</w:t>
            </w:r>
            <w:r w:rsidRPr="00BF58E6">
              <w:rPr>
                <w:rFonts w:ascii="Times New Roman" w:eastAsia="Times New Roman" w:hAnsi="Times New Roman"/>
                <w:sz w:val="24"/>
                <w:szCs w:val="24"/>
                <w:lang w:val="kk-KZ" w:eastAsia="ru-RU"/>
              </w:rPr>
              <w:t xml:space="preserve"> от </w:t>
            </w:r>
            <w:r w:rsidR="00FB51DA" w:rsidRPr="00BF58E6">
              <w:rPr>
                <w:rFonts w:ascii="Times New Roman" w:eastAsia="Times New Roman" w:hAnsi="Times New Roman"/>
                <w:sz w:val="24"/>
                <w:szCs w:val="24"/>
                <w:lang w:val="kk-KZ" w:eastAsia="ru-RU"/>
              </w:rPr>
              <w:t>01</w:t>
            </w:r>
            <w:r w:rsidRPr="00BF58E6">
              <w:rPr>
                <w:rFonts w:ascii="Times New Roman" w:eastAsia="Times New Roman" w:hAnsi="Times New Roman"/>
                <w:sz w:val="24"/>
                <w:szCs w:val="24"/>
                <w:lang w:val="kk-KZ" w:eastAsia="ru-RU"/>
              </w:rPr>
              <w:t>.0</w:t>
            </w:r>
            <w:r w:rsidR="00FB51DA" w:rsidRPr="00BF58E6">
              <w:rPr>
                <w:rFonts w:ascii="Times New Roman" w:eastAsia="Times New Roman" w:hAnsi="Times New Roman"/>
                <w:sz w:val="24"/>
                <w:szCs w:val="24"/>
                <w:lang w:val="kk-KZ" w:eastAsia="ru-RU"/>
              </w:rPr>
              <w:t>2</w:t>
            </w:r>
            <w:r w:rsidRPr="00BF58E6">
              <w:rPr>
                <w:rFonts w:ascii="Times New Roman" w:eastAsia="Times New Roman" w:hAnsi="Times New Roman"/>
                <w:sz w:val="24"/>
                <w:szCs w:val="24"/>
                <w:lang w:val="kk-KZ" w:eastAsia="ru-RU"/>
              </w:rPr>
              <w:t>.201</w:t>
            </w:r>
            <w:r w:rsidR="00FB51DA" w:rsidRPr="00BF58E6">
              <w:rPr>
                <w:rFonts w:ascii="Times New Roman" w:eastAsia="Times New Roman" w:hAnsi="Times New Roman"/>
                <w:sz w:val="24"/>
                <w:szCs w:val="24"/>
                <w:lang w:val="kk-KZ" w:eastAsia="ru-RU"/>
              </w:rPr>
              <w:t>8</w:t>
            </w:r>
            <w:r w:rsidRPr="00BF58E6">
              <w:rPr>
                <w:rFonts w:ascii="Times New Roman" w:eastAsia="Times New Roman" w:hAnsi="Times New Roman"/>
                <w:sz w:val="24"/>
                <w:szCs w:val="24"/>
                <w:lang w:val="kk-KZ" w:eastAsia="ru-RU"/>
              </w:rPr>
              <w:t xml:space="preserve"> г.</w:t>
            </w:r>
          </w:p>
          <w:p w:rsidR="003240E0" w:rsidRPr="00BF58E6" w:rsidRDefault="003240E0" w:rsidP="00AA346E">
            <w:pPr>
              <w:spacing w:after="0" w:line="240" w:lineRule="auto"/>
              <w:rPr>
                <w:rFonts w:ascii="Times New Roman" w:hAnsi="Times New Roman"/>
                <w:sz w:val="24"/>
                <w:szCs w:val="24"/>
                <w:lang w:val="kk-KZ"/>
              </w:rPr>
            </w:pPr>
          </w:p>
          <w:p w:rsidR="00AA346E" w:rsidRPr="00BF58E6" w:rsidRDefault="007D1948" w:rsidP="00AA346E">
            <w:pPr>
              <w:spacing w:after="0" w:line="240" w:lineRule="auto"/>
              <w:rPr>
                <w:rFonts w:ascii="Times New Roman" w:hAnsi="Times New Roman"/>
                <w:b/>
                <w:sz w:val="24"/>
                <w:szCs w:val="24"/>
                <w:lang w:val="kk-KZ"/>
              </w:rPr>
            </w:pPr>
            <w:r w:rsidRPr="00BF58E6">
              <w:rPr>
                <w:rStyle w:val="anegp0gi0b9av8jahpyh"/>
                <w:rFonts w:ascii="Times New Roman" w:hAnsi="Times New Roman"/>
                <w:sz w:val="24"/>
                <w:szCs w:val="24"/>
                <w:lang w:val="kk-KZ"/>
              </w:rPr>
              <w:t>Заместитель</w:t>
            </w:r>
            <w:r w:rsidRPr="00BF58E6">
              <w:rPr>
                <w:rFonts w:ascii="Times New Roman" w:hAnsi="Times New Roman"/>
                <w:sz w:val="24"/>
                <w:szCs w:val="24"/>
                <w:lang w:val="kk-KZ"/>
              </w:rPr>
              <w:t xml:space="preserve"> </w:t>
            </w:r>
            <w:r w:rsidRPr="00BF58E6">
              <w:rPr>
                <w:rStyle w:val="anegp0gi0b9av8jahpyh"/>
                <w:rFonts w:ascii="Times New Roman" w:hAnsi="Times New Roman"/>
                <w:sz w:val="24"/>
                <w:szCs w:val="24"/>
                <w:lang w:val="kk-KZ"/>
              </w:rPr>
              <w:t>директора</w:t>
            </w:r>
            <w:r w:rsidRPr="00BF58E6">
              <w:rPr>
                <w:rFonts w:ascii="Times New Roman" w:hAnsi="Times New Roman"/>
                <w:sz w:val="24"/>
                <w:szCs w:val="24"/>
                <w:lang w:val="kk-KZ"/>
              </w:rPr>
              <w:t xml:space="preserve"> по </w:t>
            </w:r>
            <w:r w:rsidRPr="00BF58E6">
              <w:rPr>
                <w:rStyle w:val="anegp0gi0b9av8jahpyh"/>
                <w:rFonts w:ascii="Times New Roman" w:hAnsi="Times New Roman"/>
                <w:sz w:val="24"/>
                <w:szCs w:val="24"/>
                <w:lang w:val="kk-KZ"/>
              </w:rPr>
              <w:t>хозяйственному</w:t>
            </w:r>
            <w:r w:rsidRPr="00BF58E6">
              <w:rPr>
                <w:rFonts w:ascii="Times New Roman" w:hAnsi="Times New Roman"/>
                <w:sz w:val="24"/>
                <w:szCs w:val="24"/>
                <w:lang w:val="kk-KZ"/>
              </w:rPr>
              <w:t xml:space="preserve"> </w:t>
            </w:r>
            <w:r w:rsidRPr="00BF58E6">
              <w:rPr>
                <w:rStyle w:val="anegp0gi0b9av8jahpyh"/>
                <w:rFonts w:ascii="Times New Roman" w:hAnsi="Times New Roman"/>
                <w:sz w:val="24"/>
                <w:szCs w:val="24"/>
                <w:lang w:val="kk-KZ"/>
              </w:rPr>
              <w:t xml:space="preserve">делу </w:t>
            </w:r>
          </w:p>
          <w:p w:rsidR="001C2DC1" w:rsidRPr="00BF58E6" w:rsidRDefault="00AA346E" w:rsidP="00AA346E">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 xml:space="preserve">Шымкентского медицинского института последипломного обучения при </w:t>
            </w:r>
            <w:r w:rsidR="003240E0" w:rsidRPr="00BF58E6">
              <w:rPr>
                <w:rFonts w:ascii="Times New Roman" w:hAnsi="Times New Roman"/>
                <w:sz w:val="24"/>
                <w:szCs w:val="24"/>
                <w:lang w:val="kk-KZ"/>
              </w:rPr>
              <w:t>МКТУ им. Х.А. Ясави.</w:t>
            </w:r>
            <w:r w:rsidR="00C278A2" w:rsidRPr="00BF58E6">
              <w:rPr>
                <w:rFonts w:ascii="Times New Roman" w:hAnsi="Times New Roman"/>
                <w:sz w:val="24"/>
                <w:szCs w:val="24"/>
                <w:lang w:val="kk-KZ"/>
              </w:rPr>
              <w:t xml:space="preserve"> </w:t>
            </w:r>
            <w:r w:rsidR="00C278A2" w:rsidRPr="00BF58E6">
              <w:rPr>
                <w:rFonts w:ascii="Times New Roman" w:eastAsia="Times New Roman" w:hAnsi="Times New Roman"/>
                <w:sz w:val="24"/>
                <w:szCs w:val="24"/>
                <w:lang w:val="kk-KZ" w:eastAsia="ru-RU"/>
              </w:rPr>
              <w:t>Приказ №1/665 от 06.09.2018 г.</w:t>
            </w:r>
          </w:p>
          <w:p w:rsidR="007D1948" w:rsidRPr="00BF58E6" w:rsidRDefault="007D1948" w:rsidP="007D1948">
            <w:pPr>
              <w:spacing w:after="0" w:line="240" w:lineRule="auto"/>
              <w:rPr>
                <w:rFonts w:ascii="Times New Roman" w:hAnsi="Times New Roman"/>
                <w:sz w:val="24"/>
                <w:szCs w:val="24"/>
                <w:lang w:val="kk-KZ"/>
              </w:rPr>
            </w:pPr>
          </w:p>
          <w:p w:rsidR="007D1948" w:rsidRPr="00BF58E6" w:rsidRDefault="007D1948" w:rsidP="00773BCE">
            <w:pPr>
              <w:spacing w:after="0" w:line="240" w:lineRule="auto"/>
              <w:rPr>
                <w:rFonts w:ascii="Times New Roman" w:eastAsia="Times New Roman" w:hAnsi="Times New Roman"/>
                <w:sz w:val="24"/>
                <w:szCs w:val="24"/>
                <w:lang w:val="kk-KZ" w:eastAsia="ru-RU"/>
              </w:rPr>
            </w:pPr>
            <w:r w:rsidRPr="00BF58E6">
              <w:rPr>
                <w:rFonts w:ascii="Times New Roman" w:hAnsi="Times New Roman"/>
                <w:sz w:val="24"/>
                <w:szCs w:val="24"/>
                <w:lang w:val="kk-KZ"/>
              </w:rPr>
              <w:t>Заместитель директора по учебно-методической и клинической работе</w:t>
            </w:r>
            <w:r w:rsidR="00773BCE" w:rsidRPr="00BF58E6">
              <w:rPr>
                <w:rFonts w:ascii="Times New Roman" w:hAnsi="Times New Roman"/>
                <w:sz w:val="24"/>
                <w:szCs w:val="24"/>
                <w:lang w:val="kk-KZ"/>
              </w:rPr>
              <w:t xml:space="preserve"> </w:t>
            </w:r>
            <w:r w:rsidRPr="00BF58E6">
              <w:rPr>
                <w:rFonts w:ascii="Times New Roman" w:hAnsi="Times New Roman"/>
                <w:sz w:val="24"/>
                <w:szCs w:val="24"/>
                <w:lang w:val="kk-KZ"/>
              </w:rPr>
              <w:t xml:space="preserve">Шымкентского медицинского института последипломного обучения при МКТУ им. Х.А. Ясави. </w:t>
            </w:r>
            <w:r w:rsidRPr="00BF58E6">
              <w:rPr>
                <w:rFonts w:ascii="Times New Roman" w:eastAsia="Times New Roman" w:hAnsi="Times New Roman"/>
                <w:sz w:val="24"/>
                <w:szCs w:val="24"/>
                <w:lang w:val="kk-KZ" w:eastAsia="ru-RU"/>
              </w:rPr>
              <w:t>Приказ №1/727 от 29.08.2019 г.</w:t>
            </w:r>
          </w:p>
          <w:p w:rsidR="00491BF5" w:rsidRPr="00BF58E6" w:rsidRDefault="00491BF5" w:rsidP="007D1948">
            <w:pPr>
              <w:spacing w:after="0" w:line="240" w:lineRule="auto"/>
              <w:jc w:val="both"/>
              <w:rPr>
                <w:rFonts w:ascii="Times New Roman" w:eastAsia="Times New Roman" w:hAnsi="Times New Roman"/>
                <w:sz w:val="24"/>
                <w:szCs w:val="24"/>
                <w:lang w:val="kk-KZ" w:eastAsia="ru-RU"/>
              </w:rPr>
            </w:pPr>
          </w:p>
          <w:p w:rsidR="00491BF5" w:rsidRPr="00BF58E6" w:rsidRDefault="00491BF5" w:rsidP="007D1948">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t xml:space="preserve">Директор Шымкентского кампуса МКТУ им. Х.А. Ясави. </w:t>
            </w:r>
            <w:r w:rsidRPr="00BF58E6">
              <w:rPr>
                <w:rFonts w:ascii="Times New Roman" w:eastAsia="Times New Roman" w:hAnsi="Times New Roman"/>
                <w:sz w:val="24"/>
                <w:szCs w:val="24"/>
                <w:lang w:val="kk-KZ" w:eastAsia="ru-RU"/>
              </w:rPr>
              <w:t>Приказ №1/1061 от 10.09.2021 г.</w:t>
            </w:r>
          </w:p>
          <w:p w:rsidR="00A7466B" w:rsidRPr="00BF58E6" w:rsidRDefault="00A7466B" w:rsidP="007D1948">
            <w:pPr>
              <w:spacing w:after="0" w:line="240" w:lineRule="auto"/>
              <w:jc w:val="both"/>
              <w:rPr>
                <w:rFonts w:ascii="Times New Roman" w:eastAsia="Times New Roman" w:hAnsi="Times New Roman"/>
                <w:sz w:val="24"/>
                <w:szCs w:val="24"/>
                <w:lang w:val="kk-KZ" w:eastAsia="ru-RU"/>
              </w:rPr>
            </w:pPr>
          </w:p>
          <w:p w:rsidR="005228F6" w:rsidRPr="00BF58E6" w:rsidRDefault="00A7466B" w:rsidP="00A7466B">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t xml:space="preserve">Директор по коммерческой части ТОО медицинского </w:t>
            </w:r>
            <w:r w:rsidR="002D2D60" w:rsidRPr="00BF58E6">
              <w:rPr>
                <w:rFonts w:ascii="Times New Roman" w:hAnsi="Times New Roman"/>
                <w:sz w:val="24"/>
                <w:szCs w:val="24"/>
                <w:lang w:val="kk-KZ"/>
              </w:rPr>
              <w:t>центра</w:t>
            </w:r>
            <w:r w:rsidRPr="00BF58E6">
              <w:rPr>
                <w:rFonts w:ascii="Times New Roman" w:hAnsi="Times New Roman"/>
                <w:sz w:val="24"/>
                <w:szCs w:val="24"/>
                <w:lang w:val="kk-KZ"/>
              </w:rPr>
              <w:t xml:space="preserve"> «Naz Med». </w:t>
            </w:r>
            <w:r w:rsidRPr="00BF58E6">
              <w:rPr>
                <w:rFonts w:ascii="Times New Roman" w:eastAsia="Times New Roman" w:hAnsi="Times New Roman"/>
                <w:sz w:val="24"/>
                <w:szCs w:val="24"/>
                <w:lang w:val="kk-KZ" w:eastAsia="ru-RU"/>
              </w:rPr>
              <w:t>Приказ №11</w:t>
            </w:r>
            <w:r w:rsidR="00F61AC5" w:rsidRPr="00BF58E6">
              <w:rPr>
                <w:rFonts w:ascii="Times New Roman" w:eastAsia="Times New Roman" w:hAnsi="Times New Roman"/>
                <w:sz w:val="24"/>
                <w:szCs w:val="24"/>
                <w:lang w:val="kk-KZ" w:eastAsia="ru-RU"/>
              </w:rPr>
              <w:t>13</w:t>
            </w:r>
            <w:r w:rsidRPr="00BF58E6">
              <w:rPr>
                <w:rFonts w:ascii="Times New Roman" w:eastAsia="Times New Roman" w:hAnsi="Times New Roman"/>
                <w:sz w:val="24"/>
                <w:szCs w:val="24"/>
                <w:lang w:val="kk-KZ" w:eastAsia="ru-RU"/>
              </w:rPr>
              <w:t xml:space="preserve"> от </w:t>
            </w:r>
            <w:r w:rsidR="00F61AC5" w:rsidRPr="00BF58E6">
              <w:rPr>
                <w:rFonts w:ascii="Times New Roman" w:eastAsia="Times New Roman" w:hAnsi="Times New Roman"/>
                <w:sz w:val="24"/>
                <w:szCs w:val="24"/>
                <w:lang w:val="kk-KZ" w:eastAsia="ru-RU"/>
              </w:rPr>
              <w:t>14</w:t>
            </w:r>
            <w:r w:rsidRPr="00BF58E6">
              <w:rPr>
                <w:rFonts w:ascii="Times New Roman" w:eastAsia="Times New Roman" w:hAnsi="Times New Roman"/>
                <w:sz w:val="24"/>
                <w:szCs w:val="24"/>
                <w:lang w:val="kk-KZ" w:eastAsia="ru-RU"/>
              </w:rPr>
              <w:t>.0</w:t>
            </w:r>
            <w:r w:rsidR="00F61AC5" w:rsidRPr="00BF58E6">
              <w:rPr>
                <w:rFonts w:ascii="Times New Roman" w:eastAsia="Times New Roman" w:hAnsi="Times New Roman"/>
                <w:sz w:val="24"/>
                <w:szCs w:val="24"/>
                <w:lang w:val="kk-KZ" w:eastAsia="ru-RU"/>
              </w:rPr>
              <w:t>7</w:t>
            </w:r>
            <w:r w:rsidRPr="00BF58E6">
              <w:rPr>
                <w:rFonts w:ascii="Times New Roman" w:eastAsia="Times New Roman" w:hAnsi="Times New Roman"/>
                <w:sz w:val="24"/>
                <w:szCs w:val="24"/>
                <w:lang w:val="kk-KZ" w:eastAsia="ru-RU"/>
              </w:rPr>
              <w:t>.202</w:t>
            </w:r>
            <w:r w:rsidR="00F61AC5" w:rsidRPr="00BF58E6">
              <w:rPr>
                <w:rFonts w:ascii="Times New Roman" w:eastAsia="Times New Roman" w:hAnsi="Times New Roman"/>
                <w:sz w:val="24"/>
                <w:szCs w:val="24"/>
                <w:lang w:val="kk-KZ" w:eastAsia="ru-RU"/>
              </w:rPr>
              <w:t>2</w:t>
            </w:r>
            <w:r w:rsidRPr="00BF58E6">
              <w:rPr>
                <w:rFonts w:ascii="Times New Roman" w:eastAsia="Times New Roman" w:hAnsi="Times New Roman"/>
                <w:sz w:val="24"/>
                <w:szCs w:val="24"/>
                <w:lang w:val="kk-KZ" w:eastAsia="ru-RU"/>
              </w:rPr>
              <w:t xml:space="preserve"> г.</w:t>
            </w:r>
          </w:p>
          <w:p w:rsidR="005228F6" w:rsidRPr="00BF58E6" w:rsidRDefault="005228F6" w:rsidP="00A7466B">
            <w:pPr>
              <w:spacing w:after="0" w:line="240" w:lineRule="auto"/>
              <w:jc w:val="both"/>
              <w:rPr>
                <w:rFonts w:ascii="Times New Roman" w:eastAsia="Times New Roman" w:hAnsi="Times New Roman"/>
                <w:sz w:val="24"/>
                <w:szCs w:val="24"/>
                <w:lang w:val="kk-KZ" w:eastAsia="ru-RU"/>
              </w:rPr>
            </w:pPr>
          </w:p>
          <w:p w:rsidR="00A7466B" w:rsidRPr="00BF58E6" w:rsidRDefault="005228F6" w:rsidP="00A7466B">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Врач в группе «Мониторинг и оценка» в областном центре фтизиопульмонологии Туркестанской области.</w:t>
            </w:r>
            <w:r w:rsidR="00A7466B" w:rsidRPr="00BF58E6">
              <w:rPr>
                <w:rFonts w:ascii="Times New Roman" w:eastAsia="Times New Roman" w:hAnsi="Times New Roman"/>
                <w:sz w:val="24"/>
                <w:szCs w:val="24"/>
                <w:lang w:val="kk-KZ" w:eastAsia="ru-RU"/>
              </w:rPr>
              <w:t xml:space="preserve"> </w:t>
            </w:r>
            <w:r w:rsidRPr="00BF58E6">
              <w:rPr>
                <w:rFonts w:ascii="Times New Roman" w:eastAsia="Times New Roman" w:hAnsi="Times New Roman"/>
                <w:sz w:val="24"/>
                <w:szCs w:val="24"/>
                <w:lang w:val="kk-KZ" w:eastAsia="ru-RU"/>
              </w:rPr>
              <w:t>Приказ №1801 от 12.12.2022 г.</w:t>
            </w:r>
          </w:p>
          <w:p w:rsidR="00A7466B" w:rsidRPr="00BF58E6" w:rsidRDefault="00A7466B" w:rsidP="00A7466B">
            <w:pPr>
              <w:spacing w:after="0" w:line="240" w:lineRule="auto"/>
              <w:jc w:val="both"/>
              <w:rPr>
                <w:rFonts w:ascii="Times New Roman" w:hAnsi="Times New Roman"/>
                <w:sz w:val="24"/>
                <w:szCs w:val="24"/>
                <w:lang w:val="kk-KZ"/>
              </w:rPr>
            </w:pPr>
          </w:p>
          <w:p w:rsidR="00D446FA" w:rsidRPr="00BF58E6" w:rsidRDefault="00D446FA" w:rsidP="00D446FA">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t xml:space="preserve">И.о. доцента кафедры «Хирургия» ЮКМА. </w:t>
            </w:r>
            <w:r w:rsidRPr="00BF58E6">
              <w:rPr>
                <w:rFonts w:ascii="Times New Roman" w:eastAsia="Times New Roman" w:hAnsi="Times New Roman"/>
                <w:sz w:val="24"/>
                <w:szCs w:val="24"/>
                <w:lang w:val="kk-KZ" w:eastAsia="ru-RU"/>
              </w:rPr>
              <w:t xml:space="preserve">Приказ №166 </w:t>
            </w:r>
            <w:r w:rsidRPr="00BF58E6">
              <w:rPr>
                <w:rFonts w:ascii="Times New Roman" w:eastAsia="Times New Roman" w:hAnsi="Times New Roman"/>
                <w:sz w:val="24"/>
                <w:szCs w:val="24"/>
                <w:lang w:val="kk-KZ"/>
              </w:rPr>
              <w:t xml:space="preserve">ж/қ </w:t>
            </w:r>
            <w:r w:rsidRPr="00BF58E6">
              <w:rPr>
                <w:rFonts w:ascii="Times New Roman" w:eastAsia="Times New Roman" w:hAnsi="Times New Roman"/>
                <w:sz w:val="24"/>
                <w:szCs w:val="24"/>
                <w:lang w:val="kk-KZ" w:eastAsia="ru-RU"/>
              </w:rPr>
              <w:t xml:space="preserve">от 05.09.2023 г. </w:t>
            </w:r>
          </w:p>
          <w:p w:rsidR="00800878" w:rsidRPr="00BF58E6" w:rsidRDefault="00800878" w:rsidP="00A7466B">
            <w:pPr>
              <w:spacing w:after="0" w:line="240" w:lineRule="auto"/>
              <w:jc w:val="both"/>
              <w:rPr>
                <w:rFonts w:ascii="Times New Roman" w:hAnsi="Times New Roman"/>
                <w:sz w:val="24"/>
                <w:szCs w:val="24"/>
                <w:lang w:val="kk-KZ"/>
              </w:rPr>
            </w:pPr>
          </w:p>
          <w:p w:rsidR="00926CD9" w:rsidRDefault="00F20BA3" w:rsidP="002276B8">
            <w:pPr>
              <w:spacing w:after="0" w:line="240" w:lineRule="auto"/>
              <w:jc w:val="both"/>
              <w:rPr>
                <w:rFonts w:ascii="Times New Roman" w:eastAsia="Times New Roman" w:hAnsi="Times New Roman"/>
                <w:sz w:val="24"/>
                <w:szCs w:val="24"/>
                <w:lang w:val="kk-KZ" w:eastAsia="ru-RU"/>
              </w:rPr>
            </w:pPr>
            <w:r w:rsidRPr="00BF58E6">
              <w:rPr>
                <w:rFonts w:ascii="Times New Roman" w:hAnsi="Times New Roman"/>
                <w:sz w:val="24"/>
                <w:szCs w:val="24"/>
                <w:lang w:val="kk-KZ"/>
              </w:rPr>
              <w:t xml:space="preserve">И.о. доцента кафедры «Хирургия, оториноларингология и урология» ЮКМА. </w:t>
            </w:r>
            <w:r w:rsidR="00ED726A" w:rsidRPr="00BF58E6">
              <w:rPr>
                <w:rFonts w:ascii="Times New Roman" w:eastAsia="Times New Roman" w:hAnsi="Times New Roman"/>
                <w:sz w:val="24"/>
                <w:szCs w:val="24"/>
                <w:lang w:val="kk-KZ" w:eastAsia="ru-RU"/>
              </w:rPr>
              <w:t>Приказ №210</w:t>
            </w:r>
            <w:r w:rsidRPr="00BF58E6">
              <w:rPr>
                <w:rFonts w:ascii="Times New Roman" w:eastAsia="Times New Roman" w:hAnsi="Times New Roman"/>
                <w:sz w:val="24"/>
                <w:szCs w:val="24"/>
                <w:lang w:val="kk-KZ" w:eastAsia="ru-RU"/>
              </w:rPr>
              <w:t xml:space="preserve"> </w:t>
            </w:r>
            <w:r w:rsidRPr="00BF58E6">
              <w:rPr>
                <w:rFonts w:ascii="Times New Roman" w:eastAsia="Times New Roman" w:hAnsi="Times New Roman"/>
                <w:sz w:val="24"/>
                <w:szCs w:val="24"/>
                <w:lang w:val="kk-KZ"/>
              </w:rPr>
              <w:t xml:space="preserve">ж/қ </w:t>
            </w:r>
            <w:r w:rsidRPr="00BF58E6">
              <w:rPr>
                <w:rFonts w:ascii="Times New Roman" w:eastAsia="Times New Roman" w:hAnsi="Times New Roman"/>
                <w:sz w:val="24"/>
                <w:szCs w:val="24"/>
                <w:lang w:val="kk-KZ" w:eastAsia="ru-RU"/>
              </w:rPr>
              <w:t>от 0</w:t>
            </w:r>
            <w:r w:rsidR="00ED726A" w:rsidRPr="00BF58E6">
              <w:rPr>
                <w:rFonts w:ascii="Times New Roman" w:eastAsia="Times New Roman" w:hAnsi="Times New Roman"/>
                <w:sz w:val="24"/>
                <w:szCs w:val="24"/>
                <w:lang w:val="kk-KZ" w:eastAsia="ru-RU"/>
              </w:rPr>
              <w:t>2</w:t>
            </w:r>
            <w:r w:rsidRPr="00BF58E6">
              <w:rPr>
                <w:rFonts w:ascii="Times New Roman" w:eastAsia="Times New Roman" w:hAnsi="Times New Roman"/>
                <w:sz w:val="24"/>
                <w:szCs w:val="24"/>
                <w:lang w:val="kk-KZ" w:eastAsia="ru-RU"/>
              </w:rPr>
              <w:t>.09.202</w:t>
            </w:r>
            <w:r w:rsidR="00ED726A" w:rsidRPr="00BF58E6">
              <w:rPr>
                <w:rFonts w:ascii="Times New Roman" w:eastAsia="Times New Roman" w:hAnsi="Times New Roman"/>
                <w:sz w:val="24"/>
                <w:szCs w:val="24"/>
                <w:lang w:val="kk-KZ" w:eastAsia="ru-RU"/>
              </w:rPr>
              <w:t>4</w:t>
            </w:r>
            <w:r w:rsidRPr="00BF58E6">
              <w:rPr>
                <w:rFonts w:ascii="Times New Roman" w:eastAsia="Times New Roman" w:hAnsi="Times New Roman"/>
                <w:sz w:val="24"/>
                <w:szCs w:val="24"/>
                <w:lang w:val="kk-KZ" w:eastAsia="ru-RU"/>
              </w:rPr>
              <w:t xml:space="preserve"> г. </w:t>
            </w:r>
          </w:p>
          <w:p w:rsidR="00513239" w:rsidRPr="00BF58E6" w:rsidRDefault="00513239" w:rsidP="002276B8">
            <w:pPr>
              <w:spacing w:after="0" w:line="240" w:lineRule="auto"/>
              <w:jc w:val="both"/>
              <w:rPr>
                <w:rFonts w:ascii="Times New Roman" w:eastAsia="Times New Roman" w:hAnsi="Times New Roman"/>
                <w:sz w:val="24"/>
                <w:szCs w:val="24"/>
                <w:lang w:val="kk-KZ" w:eastAsia="ru-RU"/>
              </w:rPr>
            </w:pPr>
          </w:p>
        </w:tc>
      </w:tr>
      <w:tr w:rsidR="001942F8" w:rsidRPr="00965B2D" w:rsidTr="00926CD9">
        <w:tc>
          <w:tcPr>
            <w:tcW w:w="435" w:type="dxa"/>
            <w:shd w:val="clear" w:color="auto" w:fill="auto"/>
            <w:tcMar>
              <w:top w:w="45" w:type="dxa"/>
              <w:left w:w="75" w:type="dxa"/>
              <w:bottom w:w="45" w:type="dxa"/>
              <w:right w:w="75" w:type="dxa"/>
            </w:tcMar>
          </w:tcPr>
          <w:p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6</w:t>
            </w:r>
          </w:p>
        </w:tc>
        <w:tc>
          <w:tcPr>
            <w:tcW w:w="3960" w:type="dxa"/>
            <w:shd w:val="clear" w:color="auto" w:fill="auto"/>
            <w:tcMar>
              <w:top w:w="45" w:type="dxa"/>
              <w:left w:w="75" w:type="dxa"/>
              <w:bottom w:w="45" w:type="dxa"/>
              <w:right w:w="75" w:type="dxa"/>
            </w:tcMar>
          </w:tcPr>
          <w:p w:rsidR="00926CD9" w:rsidRPr="00965B2D" w:rsidRDefault="002D2D60" w:rsidP="00611950">
            <w:pPr>
              <w:spacing w:after="0" w:line="240" w:lineRule="auto"/>
              <w:jc w:val="both"/>
              <w:textAlignment w:val="baseline"/>
              <w:rPr>
                <w:rFonts w:ascii="Times New Roman" w:eastAsia="Times New Roman" w:hAnsi="Times New Roman"/>
                <w:spacing w:val="2"/>
                <w:sz w:val="24"/>
                <w:szCs w:val="24"/>
                <w:lang w:eastAsia="ru-RU"/>
              </w:rPr>
            </w:pPr>
            <w:r w:rsidRPr="002D2D60">
              <w:rPr>
                <w:rFonts w:ascii="Times New Roman" w:eastAsia="Times New Roman" w:hAnsi="Times New Roman"/>
                <w:spacing w:val="2"/>
                <w:sz w:val="24"/>
                <w:szCs w:val="24"/>
                <w:lang w:eastAsia="ru-RU"/>
              </w:rPr>
              <w:t>Стаж научной и научно-педагогической деятельности</w:t>
            </w:r>
          </w:p>
        </w:tc>
        <w:tc>
          <w:tcPr>
            <w:tcW w:w="5164" w:type="dxa"/>
            <w:shd w:val="clear" w:color="auto" w:fill="auto"/>
            <w:tcMar>
              <w:top w:w="45" w:type="dxa"/>
              <w:left w:w="75" w:type="dxa"/>
              <w:bottom w:w="45" w:type="dxa"/>
              <w:right w:w="75" w:type="dxa"/>
            </w:tcMar>
          </w:tcPr>
          <w:p w:rsidR="00611950" w:rsidRPr="00BF58E6" w:rsidRDefault="0077443B" w:rsidP="0077443B">
            <w:pPr>
              <w:spacing w:after="0" w:line="240" w:lineRule="auto"/>
              <w:jc w:val="both"/>
              <w:rPr>
                <w:rFonts w:ascii="Times New Roman" w:hAnsi="Times New Roman"/>
                <w:sz w:val="24"/>
                <w:szCs w:val="24"/>
                <w:lang w:val="kk-KZ"/>
              </w:rPr>
            </w:pPr>
            <w:r w:rsidRPr="00BF58E6">
              <w:rPr>
                <w:rFonts w:ascii="Times New Roman" w:hAnsi="Times New Roman"/>
                <w:sz w:val="24"/>
                <w:szCs w:val="24"/>
                <w:lang w:val="kk-KZ"/>
              </w:rPr>
              <w:t xml:space="preserve">Общий стаж работы </w:t>
            </w:r>
            <w:r w:rsidR="002D2D60" w:rsidRPr="00BF58E6">
              <w:rPr>
                <w:rFonts w:ascii="Times New Roman" w:hAnsi="Times New Roman"/>
                <w:sz w:val="24"/>
                <w:szCs w:val="24"/>
                <w:lang w:val="kk-KZ"/>
              </w:rPr>
              <w:t xml:space="preserve">- </w:t>
            </w:r>
            <w:r w:rsidRPr="00BF58E6">
              <w:rPr>
                <w:rFonts w:ascii="Times New Roman" w:hAnsi="Times New Roman"/>
                <w:sz w:val="24"/>
                <w:szCs w:val="24"/>
                <w:lang w:val="kk-KZ"/>
              </w:rPr>
              <w:t>21 год, из них научно-педагогическ</w:t>
            </w:r>
            <w:r w:rsidR="00C8762A" w:rsidRPr="00BF58E6">
              <w:rPr>
                <w:rFonts w:ascii="Times New Roman" w:hAnsi="Times New Roman"/>
                <w:sz w:val="24"/>
                <w:szCs w:val="24"/>
                <w:lang w:val="kk-KZ"/>
              </w:rPr>
              <w:t>ая</w:t>
            </w:r>
            <w:r w:rsidRPr="00BF58E6">
              <w:rPr>
                <w:rFonts w:ascii="Times New Roman" w:hAnsi="Times New Roman"/>
                <w:sz w:val="24"/>
                <w:szCs w:val="24"/>
                <w:lang w:val="kk-KZ"/>
              </w:rPr>
              <w:t xml:space="preserve"> деятельност</w:t>
            </w:r>
            <w:r w:rsidR="00C8762A" w:rsidRPr="00BF58E6">
              <w:rPr>
                <w:rFonts w:ascii="Times New Roman" w:hAnsi="Times New Roman"/>
                <w:sz w:val="24"/>
                <w:szCs w:val="24"/>
                <w:lang w:val="kk-KZ"/>
              </w:rPr>
              <w:t>ь -</w:t>
            </w:r>
            <w:r w:rsidRPr="00BF58E6">
              <w:rPr>
                <w:rFonts w:ascii="Times New Roman" w:hAnsi="Times New Roman"/>
                <w:sz w:val="24"/>
                <w:szCs w:val="24"/>
                <w:lang w:val="kk-KZ"/>
              </w:rPr>
              <w:t xml:space="preserve"> </w:t>
            </w:r>
            <w:r w:rsidR="007F7B63" w:rsidRPr="00BF58E6">
              <w:rPr>
                <w:rFonts w:ascii="Times New Roman" w:hAnsi="Times New Roman"/>
                <w:sz w:val="24"/>
                <w:szCs w:val="24"/>
                <w:lang w:val="kk-KZ"/>
              </w:rPr>
              <w:t>2</w:t>
            </w:r>
            <w:r w:rsidR="00191EEB" w:rsidRPr="00BF58E6">
              <w:rPr>
                <w:rFonts w:ascii="Times New Roman" w:hAnsi="Times New Roman"/>
                <w:sz w:val="24"/>
                <w:szCs w:val="24"/>
                <w:lang w:val="kk-KZ"/>
              </w:rPr>
              <w:t>0 лет</w:t>
            </w:r>
            <w:r w:rsidRPr="00BF58E6">
              <w:rPr>
                <w:rFonts w:ascii="Times New Roman" w:hAnsi="Times New Roman"/>
                <w:sz w:val="24"/>
                <w:szCs w:val="24"/>
                <w:lang w:val="kk-KZ"/>
              </w:rPr>
              <w:t xml:space="preserve">, в том числе в должности и.о. доцента </w:t>
            </w:r>
            <w:r w:rsidR="00C8762A" w:rsidRPr="00BF58E6">
              <w:rPr>
                <w:rFonts w:ascii="Times New Roman" w:hAnsi="Times New Roman"/>
                <w:sz w:val="24"/>
                <w:szCs w:val="24"/>
                <w:lang w:val="kk-KZ"/>
              </w:rPr>
              <w:t xml:space="preserve">- </w:t>
            </w:r>
            <w:r w:rsidR="007F7B63" w:rsidRPr="00BF58E6">
              <w:rPr>
                <w:rFonts w:ascii="Times New Roman" w:hAnsi="Times New Roman"/>
                <w:sz w:val="24"/>
                <w:szCs w:val="24"/>
                <w:lang w:val="kk-KZ"/>
              </w:rPr>
              <w:t>7</w:t>
            </w:r>
            <w:r w:rsidRPr="00BF58E6">
              <w:rPr>
                <w:rFonts w:ascii="Times New Roman" w:hAnsi="Times New Roman"/>
                <w:sz w:val="24"/>
                <w:szCs w:val="24"/>
                <w:lang w:val="kk-KZ"/>
              </w:rPr>
              <w:t xml:space="preserve"> лет.</w:t>
            </w:r>
          </w:p>
          <w:p w:rsidR="001942F8" w:rsidRPr="00BF58E6" w:rsidRDefault="0077443B" w:rsidP="0077443B">
            <w:pPr>
              <w:spacing w:after="0" w:line="240" w:lineRule="auto"/>
              <w:jc w:val="both"/>
              <w:rPr>
                <w:rFonts w:ascii="Times New Roman" w:eastAsia="Times New Roman" w:hAnsi="Times New Roman"/>
                <w:sz w:val="24"/>
                <w:szCs w:val="24"/>
                <w:highlight w:val="yellow"/>
                <w:lang w:val="kk-KZ" w:eastAsia="ru-RU"/>
              </w:rPr>
            </w:pPr>
            <w:r w:rsidRPr="00BF58E6">
              <w:rPr>
                <w:rFonts w:ascii="Times New Roman" w:hAnsi="Times New Roman"/>
                <w:sz w:val="24"/>
                <w:szCs w:val="24"/>
                <w:lang w:val="kk-KZ"/>
              </w:rPr>
              <w:t xml:space="preserve"> </w:t>
            </w:r>
          </w:p>
        </w:tc>
      </w:tr>
      <w:tr w:rsidR="001942F8" w:rsidRPr="00A407ED" w:rsidTr="00926CD9">
        <w:tc>
          <w:tcPr>
            <w:tcW w:w="435" w:type="dxa"/>
            <w:shd w:val="clear" w:color="auto" w:fill="auto"/>
            <w:tcMar>
              <w:top w:w="45" w:type="dxa"/>
              <w:left w:w="75" w:type="dxa"/>
              <w:bottom w:w="45" w:type="dxa"/>
              <w:right w:w="75" w:type="dxa"/>
            </w:tcMar>
          </w:tcPr>
          <w:p w:rsidR="001942F8" w:rsidRPr="00965B2D" w:rsidRDefault="002770E7" w:rsidP="001942F8">
            <w:pPr>
              <w:spacing w:after="0" w:line="24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7</w:t>
            </w:r>
          </w:p>
        </w:tc>
        <w:tc>
          <w:tcPr>
            <w:tcW w:w="3960" w:type="dxa"/>
            <w:shd w:val="clear" w:color="auto" w:fill="auto"/>
            <w:tcMar>
              <w:top w:w="45" w:type="dxa"/>
              <w:left w:w="75" w:type="dxa"/>
              <w:bottom w:w="45" w:type="dxa"/>
              <w:right w:w="75" w:type="dxa"/>
            </w:tcMar>
          </w:tcPr>
          <w:p w:rsidR="001942F8" w:rsidRPr="000E49AB" w:rsidRDefault="00C8762A" w:rsidP="001942F8">
            <w:pPr>
              <w:spacing w:after="0" w:line="240" w:lineRule="auto"/>
              <w:jc w:val="both"/>
              <w:textAlignment w:val="baseline"/>
              <w:rPr>
                <w:rFonts w:ascii="Times New Roman" w:eastAsia="Times New Roman" w:hAnsi="Times New Roman"/>
                <w:spacing w:val="2"/>
                <w:sz w:val="24"/>
                <w:szCs w:val="24"/>
                <w:lang w:eastAsia="ru-RU"/>
              </w:rPr>
            </w:pPr>
            <w:r w:rsidRPr="00C8762A">
              <w:rPr>
                <w:rFonts w:ascii="Times New Roman" w:eastAsia="Times New Roman" w:hAnsi="Times New Roman"/>
                <w:spacing w:val="2"/>
                <w:sz w:val="24"/>
                <w:szCs w:val="24"/>
                <w:lang w:eastAsia="ru-RU"/>
              </w:rPr>
              <w:t>Количество научных статей, опубликованных после защиты диссертации / получения учёного звания ассоциированного профессора (доцента)</w:t>
            </w:r>
          </w:p>
        </w:tc>
        <w:tc>
          <w:tcPr>
            <w:tcW w:w="5164" w:type="dxa"/>
            <w:shd w:val="clear" w:color="auto" w:fill="auto"/>
            <w:tcMar>
              <w:top w:w="45" w:type="dxa"/>
              <w:left w:w="75" w:type="dxa"/>
              <w:bottom w:w="45" w:type="dxa"/>
              <w:right w:w="75" w:type="dxa"/>
            </w:tcMar>
          </w:tcPr>
          <w:p w:rsidR="00C8762A" w:rsidRPr="00BF58E6" w:rsidRDefault="00C8762A" w:rsidP="00C8762A">
            <w:pPr>
              <w:spacing w:after="0" w:line="240" w:lineRule="auto"/>
              <w:jc w:val="both"/>
              <w:textAlignment w:val="baseline"/>
              <w:rPr>
                <w:rFonts w:ascii="Times New Roman" w:eastAsia="Times New Roman" w:hAnsi="Times New Roman"/>
                <w:color w:val="000000"/>
                <w:spacing w:val="2"/>
                <w:sz w:val="24"/>
                <w:szCs w:val="24"/>
                <w:lang w:val="kk-KZ" w:eastAsia="ru-RU"/>
              </w:rPr>
            </w:pPr>
            <w:r w:rsidRPr="00BF58E6">
              <w:rPr>
                <w:rFonts w:ascii="Times New Roman" w:eastAsia="Times New Roman" w:hAnsi="Times New Roman"/>
                <w:color w:val="000000"/>
                <w:spacing w:val="2"/>
                <w:sz w:val="24"/>
                <w:szCs w:val="24"/>
                <w:lang w:val="kk-KZ" w:eastAsia="ru-RU"/>
              </w:rPr>
              <w:t>Всего опубликовано 70 научных работ, в том числе:</w:t>
            </w:r>
          </w:p>
          <w:p w:rsidR="00C8762A" w:rsidRPr="00BF58E6" w:rsidRDefault="00C8762A" w:rsidP="00513239">
            <w:pPr>
              <w:spacing w:after="0" w:line="240" w:lineRule="auto"/>
              <w:textAlignment w:val="baseline"/>
              <w:rPr>
                <w:rFonts w:ascii="Times New Roman" w:eastAsia="Times New Roman" w:hAnsi="Times New Roman"/>
                <w:color w:val="000000"/>
                <w:spacing w:val="2"/>
                <w:sz w:val="24"/>
                <w:szCs w:val="24"/>
                <w:lang w:val="kk-KZ" w:eastAsia="ru-RU"/>
              </w:rPr>
            </w:pPr>
            <w:r w:rsidRPr="00BF58E6">
              <w:rPr>
                <w:rFonts w:ascii="Times New Roman" w:eastAsia="Times New Roman" w:hAnsi="Times New Roman"/>
                <w:color w:val="000000"/>
                <w:spacing w:val="2"/>
                <w:sz w:val="24"/>
                <w:szCs w:val="24"/>
                <w:lang w:val="kk-KZ" w:eastAsia="ru-RU"/>
              </w:rPr>
              <w:t>– в научных журналах, входящих в базы Clarivate Analytics (Web of Science Core Collection), Scopus или JSTOR – 4;</w:t>
            </w:r>
            <w:r w:rsidRPr="00BF58E6">
              <w:rPr>
                <w:rFonts w:ascii="Times New Roman" w:eastAsia="Times New Roman" w:hAnsi="Times New Roman"/>
                <w:color w:val="000000"/>
                <w:spacing w:val="2"/>
                <w:sz w:val="24"/>
                <w:szCs w:val="24"/>
                <w:lang w:val="kk-KZ" w:eastAsia="ru-RU"/>
              </w:rPr>
              <w:br/>
              <w:t>– в изданиях, рекомендованных Комитетом по обеспечению качества в сфере образования и науки МОН РК – 11;</w:t>
            </w:r>
            <w:r w:rsidRPr="00BF58E6">
              <w:rPr>
                <w:rFonts w:ascii="Times New Roman" w:eastAsia="Times New Roman" w:hAnsi="Times New Roman"/>
                <w:color w:val="000000"/>
                <w:spacing w:val="2"/>
                <w:sz w:val="24"/>
                <w:szCs w:val="24"/>
                <w:lang w:val="kk-KZ" w:eastAsia="ru-RU"/>
              </w:rPr>
              <w:br/>
              <w:t>– авторские свидетельства – 1;</w:t>
            </w:r>
            <w:r w:rsidRPr="00BF58E6">
              <w:rPr>
                <w:rFonts w:ascii="Times New Roman" w:eastAsia="Times New Roman" w:hAnsi="Times New Roman"/>
                <w:color w:val="000000"/>
                <w:spacing w:val="2"/>
                <w:sz w:val="24"/>
                <w:szCs w:val="24"/>
                <w:lang w:val="kk-KZ" w:eastAsia="ru-RU"/>
              </w:rPr>
              <w:br/>
              <w:t>– в других научных журналах и изданиях (в том числе сборниках международных конференций и др.) – 54.</w:t>
            </w:r>
          </w:p>
          <w:p w:rsidR="00A407ED" w:rsidRPr="00BF58E6" w:rsidRDefault="00A407ED" w:rsidP="00A407ED">
            <w:pPr>
              <w:spacing w:after="0" w:line="240" w:lineRule="auto"/>
              <w:jc w:val="both"/>
              <w:textAlignment w:val="baseline"/>
              <w:rPr>
                <w:rFonts w:ascii="Times New Roman" w:eastAsia="Times New Roman" w:hAnsi="Times New Roman"/>
                <w:sz w:val="24"/>
                <w:szCs w:val="24"/>
                <w:lang w:val="kk-KZ" w:eastAsia="ru-RU"/>
              </w:rPr>
            </w:pPr>
          </w:p>
        </w:tc>
      </w:tr>
      <w:tr w:rsidR="00C84BB9" w:rsidRPr="009D2124" w:rsidTr="00926CD9">
        <w:trPr>
          <w:trHeight w:val="1339"/>
        </w:trPr>
        <w:tc>
          <w:tcPr>
            <w:tcW w:w="435" w:type="dxa"/>
            <w:shd w:val="clear" w:color="auto" w:fill="auto"/>
            <w:tcMar>
              <w:top w:w="45" w:type="dxa"/>
              <w:left w:w="75" w:type="dxa"/>
              <w:bottom w:w="45" w:type="dxa"/>
              <w:right w:w="75" w:type="dxa"/>
            </w:tcMar>
          </w:tcPr>
          <w:p w:rsidR="00C84BB9" w:rsidRPr="00DB0AF6" w:rsidRDefault="00C84BB9" w:rsidP="001942F8">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8</w:t>
            </w:r>
          </w:p>
        </w:tc>
        <w:tc>
          <w:tcPr>
            <w:tcW w:w="3960" w:type="dxa"/>
            <w:shd w:val="clear" w:color="auto" w:fill="auto"/>
            <w:tcMar>
              <w:top w:w="45" w:type="dxa"/>
              <w:left w:w="75" w:type="dxa"/>
              <w:bottom w:w="45" w:type="dxa"/>
              <w:right w:w="75" w:type="dxa"/>
            </w:tcMar>
          </w:tcPr>
          <w:p w:rsidR="00C84BB9" w:rsidRPr="003D5A1E" w:rsidRDefault="004C67D2" w:rsidP="001942F8">
            <w:pPr>
              <w:spacing w:after="0" w:line="240" w:lineRule="auto"/>
              <w:jc w:val="both"/>
              <w:textAlignment w:val="baseline"/>
              <w:rPr>
                <w:rFonts w:ascii="Times New Roman" w:eastAsia="Times New Roman" w:hAnsi="Times New Roman"/>
                <w:spacing w:val="2"/>
                <w:sz w:val="24"/>
                <w:szCs w:val="24"/>
                <w:lang w:eastAsia="ru-RU"/>
              </w:rPr>
            </w:pPr>
            <w:r w:rsidRPr="004C67D2">
              <w:rPr>
                <w:rFonts w:ascii="Times New Roman" w:eastAsia="Times New Roman" w:hAnsi="Times New Roman"/>
                <w:spacing w:val="2"/>
                <w:sz w:val="24"/>
                <w:szCs w:val="24"/>
                <w:lang w:eastAsia="ru-RU"/>
              </w:rPr>
              <w:t xml:space="preserve">Количество изданных за </w:t>
            </w:r>
            <w:proofErr w:type="gramStart"/>
            <w:r w:rsidRPr="004C67D2">
              <w:rPr>
                <w:rFonts w:ascii="Times New Roman" w:eastAsia="Times New Roman" w:hAnsi="Times New Roman"/>
                <w:spacing w:val="2"/>
                <w:sz w:val="24"/>
                <w:szCs w:val="24"/>
                <w:lang w:eastAsia="ru-RU"/>
              </w:rPr>
              <w:t>последние</w:t>
            </w:r>
            <w:proofErr w:type="gramEnd"/>
            <w:r w:rsidRPr="004C67D2">
              <w:rPr>
                <w:rFonts w:ascii="Times New Roman" w:eastAsia="Times New Roman" w:hAnsi="Times New Roman"/>
                <w:spacing w:val="2"/>
                <w:sz w:val="24"/>
                <w:szCs w:val="24"/>
                <w:lang w:eastAsia="ru-RU"/>
              </w:rPr>
              <w:t xml:space="preserve"> 5 лет монографий, учебников и единолично написанных учебных (учебно-методических) пособий</w:t>
            </w:r>
          </w:p>
        </w:tc>
        <w:tc>
          <w:tcPr>
            <w:tcW w:w="5164" w:type="dxa"/>
            <w:shd w:val="clear" w:color="auto" w:fill="auto"/>
            <w:tcMar>
              <w:top w:w="45" w:type="dxa"/>
              <w:left w:w="75" w:type="dxa"/>
              <w:bottom w:w="45" w:type="dxa"/>
              <w:right w:w="75" w:type="dxa"/>
            </w:tcMar>
          </w:tcPr>
          <w:p w:rsidR="00BF1B8C" w:rsidRDefault="004C67D2" w:rsidP="000C660C">
            <w:pPr>
              <w:spacing w:after="0" w:line="240" w:lineRule="auto"/>
              <w:rPr>
                <w:rFonts w:ascii="Times New Roman" w:eastAsia="Times New Roman" w:hAnsi="Times New Roman"/>
                <w:spacing w:val="2"/>
                <w:sz w:val="24"/>
                <w:szCs w:val="24"/>
                <w:lang w:val="kk-KZ" w:eastAsia="ru-RU"/>
              </w:rPr>
            </w:pPr>
            <w:r w:rsidRPr="00BF58E6">
              <w:rPr>
                <w:rFonts w:ascii="Times New Roman" w:eastAsia="Times New Roman" w:hAnsi="Times New Roman"/>
                <w:iCs/>
                <w:spacing w:val="2"/>
                <w:sz w:val="24"/>
                <w:szCs w:val="24"/>
                <w:lang w:val="kk-KZ" w:eastAsia="ru-RU"/>
              </w:rPr>
              <w:t>Ауыл тұрғындарының диспансерлік топтарына медициналық көмекті ұйымдастыру</w:t>
            </w:r>
            <w:r w:rsidRPr="00BF58E6">
              <w:rPr>
                <w:rFonts w:ascii="Times New Roman" w:eastAsia="Times New Roman" w:hAnsi="Times New Roman"/>
                <w:spacing w:val="2"/>
                <w:sz w:val="24"/>
                <w:szCs w:val="24"/>
                <w:lang w:val="kk-KZ" w:eastAsia="ru-RU"/>
              </w:rPr>
              <w:t xml:space="preserve"> / утверждена Учёным советом АО «ЮКМА» и рекомендована к печати (протокол № 10 от 19 июня 2025 г.). </w:t>
            </w:r>
            <w:r w:rsidR="004309E4" w:rsidRPr="00BF58E6">
              <w:rPr>
                <w:rFonts w:ascii="Times New Roman" w:eastAsia="Times New Roman" w:hAnsi="Times New Roman"/>
                <w:color w:val="000000"/>
                <w:spacing w:val="2"/>
                <w:sz w:val="24"/>
                <w:szCs w:val="24"/>
                <w:lang w:val="kk-KZ" w:eastAsia="ru-RU"/>
              </w:rPr>
              <w:t>–</w:t>
            </w:r>
            <w:r w:rsidRPr="00BF58E6">
              <w:rPr>
                <w:rFonts w:ascii="Times New Roman" w:eastAsia="Times New Roman" w:hAnsi="Times New Roman"/>
                <w:spacing w:val="2"/>
                <w:sz w:val="24"/>
                <w:szCs w:val="24"/>
                <w:lang w:val="kk-KZ" w:eastAsia="ru-RU"/>
              </w:rPr>
              <w:t xml:space="preserve"> Шымкент: Издательство «Әлем», 2025. </w:t>
            </w:r>
            <w:r w:rsidR="004309E4" w:rsidRPr="00BF58E6">
              <w:rPr>
                <w:rFonts w:ascii="Times New Roman" w:eastAsia="Times New Roman" w:hAnsi="Times New Roman"/>
                <w:color w:val="000000"/>
                <w:spacing w:val="2"/>
                <w:sz w:val="24"/>
                <w:szCs w:val="24"/>
                <w:lang w:val="kk-KZ" w:eastAsia="ru-RU"/>
              </w:rPr>
              <w:t>–</w:t>
            </w:r>
            <w:r w:rsidRPr="00BF58E6">
              <w:rPr>
                <w:rFonts w:ascii="Times New Roman" w:eastAsia="Times New Roman" w:hAnsi="Times New Roman"/>
                <w:spacing w:val="2"/>
                <w:sz w:val="24"/>
                <w:szCs w:val="24"/>
                <w:lang w:val="kk-KZ" w:eastAsia="ru-RU"/>
              </w:rPr>
              <w:t xml:space="preserve"> 116 с.</w:t>
            </w:r>
            <w:r w:rsidRPr="00BF58E6">
              <w:rPr>
                <w:rFonts w:ascii="Times New Roman" w:eastAsia="Times New Roman" w:hAnsi="Times New Roman"/>
                <w:spacing w:val="2"/>
                <w:sz w:val="24"/>
                <w:szCs w:val="24"/>
                <w:lang w:val="kk-KZ" w:eastAsia="ru-RU"/>
              </w:rPr>
              <w:br/>
              <w:t>ISBN 978-601-7708-30-6</w:t>
            </w:r>
            <w:r w:rsidR="004309E4" w:rsidRPr="00BF58E6">
              <w:rPr>
                <w:rFonts w:ascii="Times New Roman" w:eastAsia="Times New Roman" w:hAnsi="Times New Roman"/>
                <w:spacing w:val="2"/>
                <w:sz w:val="24"/>
                <w:szCs w:val="24"/>
                <w:lang w:val="kk-KZ" w:eastAsia="ru-RU"/>
              </w:rPr>
              <w:t xml:space="preserve"> </w:t>
            </w:r>
          </w:p>
          <w:p w:rsidR="00513239" w:rsidRPr="00BF58E6" w:rsidRDefault="00513239" w:rsidP="000C660C">
            <w:pPr>
              <w:spacing w:after="0" w:line="240" w:lineRule="auto"/>
              <w:rPr>
                <w:rFonts w:ascii="Times New Roman" w:eastAsia="Times New Roman" w:hAnsi="Times New Roman"/>
                <w:spacing w:val="2"/>
                <w:sz w:val="24"/>
                <w:szCs w:val="24"/>
                <w:lang w:val="kk-KZ" w:eastAsia="ru-RU"/>
              </w:rPr>
            </w:pPr>
          </w:p>
        </w:tc>
      </w:tr>
      <w:tr w:rsidR="00C84BB9" w:rsidRPr="00965B2D" w:rsidTr="00926CD9">
        <w:tc>
          <w:tcPr>
            <w:tcW w:w="435" w:type="dxa"/>
            <w:shd w:val="clear" w:color="auto" w:fill="auto"/>
            <w:tcMar>
              <w:top w:w="45" w:type="dxa"/>
              <w:left w:w="75" w:type="dxa"/>
              <w:bottom w:w="45" w:type="dxa"/>
              <w:right w:w="75" w:type="dxa"/>
            </w:tcMar>
          </w:tcPr>
          <w:p w:rsidR="00C84BB9" w:rsidRPr="00DB0AF6" w:rsidRDefault="00C84BB9" w:rsidP="00EA2BDA">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val="kk-KZ" w:eastAsia="ru-RU"/>
              </w:rPr>
              <w:t>9</w:t>
            </w:r>
          </w:p>
        </w:tc>
        <w:tc>
          <w:tcPr>
            <w:tcW w:w="3960" w:type="dxa"/>
            <w:shd w:val="clear" w:color="auto" w:fill="auto"/>
            <w:tcMar>
              <w:top w:w="45" w:type="dxa"/>
              <w:left w:w="75" w:type="dxa"/>
              <w:bottom w:w="45" w:type="dxa"/>
              <w:right w:w="75" w:type="dxa"/>
            </w:tcMar>
          </w:tcPr>
          <w:p w:rsidR="00E255AA" w:rsidRDefault="004C67D2" w:rsidP="00EA2BDA">
            <w:pPr>
              <w:spacing w:after="0" w:line="240" w:lineRule="auto"/>
              <w:jc w:val="both"/>
              <w:textAlignment w:val="baseline"/>
              <w:rPr>
                <w:rFonts w:ascii="Times New Roman" w:eastAsia="Times New Roman" w:hAnsi="Times New Roman"/>
                <w:spacing w:val="2"/>
                <w:sz w:val="24"/>
                <w:szCs w:val="24"/>
                <w:lang w:eastAsia="ru-RU"/>
              </w:rPr>
            </w:pPr>
            <w:r w:rsidRPr="004C67D2">
              <w:rPr>
                <w:rFonts w:ascii="Times New Roman" w:eastAsia="Times New Roman" w:hAnsi="Times New Roman"/>
                <w:spacing w:val="2"/>
                <w:sz w:val="24"/>
                <w:szCs w:val="24"/>
                <w:lang w:eastAsia="ru-RU"/>
              </w:rPr>
              <w:t>Лица, защитившие диссертацию под его научным руководством и получившие учёную степень кандидата наук, доктора наук, либо академическую степень доктора философии (PhD) или доктора по профилю</w:t>
            </w:r>
          </w:p>
          <w:p w:rsidR="00800878" w:rsidRPr="00965B2D" w:rsidRDefault="00800878" w:rsidP="00EA2BD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rsidR="00C84BB9" w:rsidRPr="00BF58E6" w:rsidRDefault="00B235FD" w:rsidP="00B235FD">
            <w:pPr>
              <w:spacing w:after="0" w:line="240" w:lineRule="auto"/>
              <w:jc w:val="center"/>
              <w:rPr>
                <w:rFonts w:ascii="Times New Roman" w:eastAsia="Times New Roman" w:hAnsi="Times New Roman"/>
                <w:sz w:val="24"/>
                <w:szCs w:val="24"/>
                <w:lang w:val="kk-KZ" w:eastAsia="ru-RU"/>
              </w:rPr>
            </w:pPr>
            <w:r w:rsidRPr="00BF58E6">
              <w:rPr>
                <w:rFonts w:ascii="Times New Roman" w:eastAsia="Times New Roman" w:hAnsi="Times New Roman"/>
                <w:spacing w:val="2"/>
                <w:sz w:val="24"/>
                <w:szCs w:val="24"/>
                <w:lang w:val="kk-KZ" w:eastAsia="ru-RU"/>
              </w:rPr>
              <w:t>–</w:t>
            </w:r>
          </w:p>
        </w:tc>
      </w:tr>
      <w:tr w:rsidR="00C84BB9" w:rsidRPr="00965B2D" w:rsidTr="00926CD9">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val="kk-KZ" w:eastAsia="ru-RU"/>
              </w:rPr>
              <w:t>0</w:t>
            </w:r>
          </w:p>
        </w:tc>
        <w:tc>
          <w:tcPr>
            <w:tcW w:w="3960" w:type="dxa"/>
            <w:shd w:val="clear" w:color="auto" w:fill="auto"/>
            <w:tcMar>
              <w:top w:w="45" w:type="dxa"/>
              <w:left w:w="75" w:type="dxa"/>
              <w:bottom w:w="45" w:type="dxa"/>
              <w:right w:w="75" w:type="dxa"/>
            </w:tcMar>
          </w:tcPr>
          <w:p w:rsidR="00E255AA" w:rsidRDefault="004C67D2" w:rsidP="00EA2BDA">
            <w:pPr>
              <w:spacing w:after="0" w:line="240" w:lineRule="auto"/>
              <w:jc w:val="both"/>
              <w:textAlignment w:val="baseline"/>
              <w:rPr>
                <w:rFonts w:ascii="Times New Roman" w:eastAsia="Times New Roman" w:hAnsi="Times New Roman"/>
                <w:spacing w:val="2"/>
                <w:sz w:val="24"/>
                <w:szCs w:val="24"/>
                <w:lang w:eastAsia="ru-RU"/>
              </w:rPr>
            </w:pPr>
            <w:r w:rsidRPr="004C67D2">
              <w:rPr>
                <w:rFonts w:ascii="Times New Roman" w:eastAsia="Times New Roman" w:hAnsi="Times New Roman"/>
                <w:spacing w:val="2"/>
                <w:sz w:val="24"/>
                <w:szCs w:val="24"/>
                <w:lang w:eastAsia="ru-RU"/>
              </w:rPr>
              <w:t>Под его руководством были подготовлены лауреаты и призёры республиканских, международных и зарубежных конкурсов, выставок, фестивалей, премий и олимпиад</w:t>
            </w:r>
          </w:p>
          <w:p w:rsidR="00800878" w:rsidRPr="003D5A1E" w:rsidRDefault="00800878" w:rsidP="00EA2BD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rsidR="00C84BB9" w:rsidRPr="00BF58E6" w:rsidRDefault="00796A6B" w:rsidP="00796A6B">
            <w:pPr>
              <w:spacing w:after="0" w:line="240" w:lineRule="auto"/>
              <w:jc w:val="center"/>
              <w:rPr>
                <w:rFonts w:ascii="Times New Roman" w:eastAsia="Times New Roman" w:hAnsi="Times New Roman"/>
                <w:sz w:val="24"/>
                <w:szCs w:val="24"/>
                <w:lang w:val="kk-KZ" w:eastAsia="ru-RU"/>
              </w:rPr>
            </w:pPr>
            <w:r w:rsidRPr="00BF58E6">
              <w:rPr>
                <w:rFonts w:ascii="Times New Roman" w:eastAsia="Times New Roman" w:hAnsi="Times New Roman"/>
                <w:spacing w:val="2"/>
                <w:sz w:val="24"/>
                <w:szCs w:val="24"/>
                <w:lang w:val="kk-KZ" w:eastAsia="ru-RU"/>
              </w:rPr>
              <w:t>–</w:t>
            </w:r>
          </w:p>
        </w:tc>
      </w:tr>
      <w:tr w:rsidR="00C84BB9" w:rsidRPr="00965B2D" w:rsidTr="00926CD9">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val="kk-KZ" w:eastAsia="ru-RU"/>
              </w:rPr>
              <w:t>1</w:t>
            </w:r>
          </w:p>
        </w:tc>
        <w:tc>
          <w:tcPr>
            <w:tcW w:w="3960" w:type="dxa"/>
            <w:shd w:val="clear" w:color="auto" w:fill="auto"/>
            <w:tcMar>
              <w:top w:w="45" w:type="dxa"/>
              <w:left w:w="75" w:type="dxa"/>
              <w:bottom w:w="45" w:type="dxa"/>
              <w:right w:w="75" w:type="dxa"/>
            </w:tcMar>
          </w:tcPr>
          <w:p w:rsidR="00E255AA" w:rsidRDefault="004C67D2" w:rsidP="00E255AA">
            <w:pPr>
              <w:spacing w:after="0" w:line="240" w:lineRule="auto"/>
              <w:jc w:val="both"/>
              <w:textAlignment w:val="baseline"/>
              <w:rPr>
                <w:rFonts w:ascii="Times New Roman" w:eastAsia="Times New Roman" w:hAnsi="Times New Roman"/>
                <w:spacing w:val="2"/>
                <w:sz w:val="24"/>
                <w:szCs w:val="24"/>
                <w:lang w:eastAsia="ru-RU"/>
              </w:rPr>
            </w:pPr>
            <w:r w:rsidRPr="004C67D2">
              <w:rPr>
                <w:rFonts w:ascii="Times New Roman" w:eastAsia="Times New Roman" w:hAnsi="Times New Roman"/>
                <w:spacing w:val="2"/>
                <w:sz w:val="24"/>
                <w:szCs w:val="24"/>
                <w:lang w:eastAsia="ru-RU"/>
              </w:rPr>
              <w:t>Подготовленные под его руководством чемпионы и призёры Всемирных универсиад, чемпионатов Азии, Азиатских игр, чемпионатов Европы, мира и Олимпийских игр</w:t>
            </w:r>
          </w:p>
          <w:p w:rsidR="00800878" w:rsidRPr="003D5A1E" w:rsidRDefault="00800878" w:rsidP="00E255AA">
            <w:pPr>
              <w:spacing w:after="0" w:line="240" w:lineRule="auto"/>
              <w:jc w:val="both"/>
              <w:textAlignment w:val="baseline"/>
              <w:rPr>
                <w:rFonts w:ascii="Times New Roman" w:eastAsia="Times New Roman" w:hAnsi="Times New Roman"/>
                <w:spacing w:val="2"/>
                <w:sz w:val="24"/>
                <w:szCs w:val="24"/>
                <w:lang w:eastAsia="ru-RU"/>
              </w:rPr>
            </w:pPr>
          </w:p>
        </w:tc>
        <w:tc>
          <w:tcPr>
            <w:tcW w:w="5164" w:type="dxa"/>
            <w:shd w:val="clear" w:color="auto" w:fill="auto"/>
            <w:tcMar>
              <w:top w:w="45" w:type="dxa"/>
              <w:left w:w="75" w:type="dxa"/>
              <w:bottom w:w="45" w:type="dxa"/>
              <w:right w:w="75" w:type="dxa"/>
            </w:tcMar>
          </w:tcPr>
          <w:p w:rsidR="00C84BB9" w:rsidRPr="00BF58E6" w:rsidRDefault="00796A6B" w:rsidP="00796A6B">
            <w:pPr>
              <w:spacing w:after="0" w:line="240" w:lineRule="auto"/>
              <w:jc w:val="center"/>
              <w:rPr>
                <w:rFonts w:ascii="Times New Roman" w:eastAsia="Times New Roman" w:hAnsi="Times New Roman"/>
                <w:sz w:val="24"/>
                <w:szCs w:val="24"/>
                <w:lang w:val="kk-KZ" w:eastAsia="ru-RU"/>
              </w:rPr>
            </w:pPr>
            <w:r w:rsidRPr="00BF58E6">
              <w:rPr>
                <w:rFonts w:ascii="Times New Roman" w:eastAsia="Times New Roman" w:hAnsi="Times New Roman"/>
                <w:spacing w:val="2"/>
                <w:sz w:val="24"/>
                <w:szCs w:val="24"/>
                <w:lang w:val="kk-KZ" w:eastAsia="ru-RU"/>
              </w:rPr>
              <w:t>–</w:t>
            </w:r>
          </w:p>
        </w:tc>
      </w:tr>
      <w:tr w:rsidR="00C84BB9" w:rsidRPr="00965B2D" w:rsidTr="00926CD9">
        <w:tc>
          <w:tcPr>
            <w:tcW w:w="435" w:type="dxa"/>
            <w:shd w:val="clear" w:color="auto" w:fill="auto"/>
            <w:tcMar>
              <w:top w:w="45" w:type="dxa"/>
              <w:left w:w="75" w:type="dxa"/>
              <w:bottom w:w="45" w:type="dxa"/>
              <w:right w:w="75" w:type="dxa"/>
            </w:tcMar>
          </w:tcPr>
          <w:p w:rsidR="00C84BB9" w:rsidRPr="00DB0AF6" w:rsidRDefault="00C84BB9" w:rsidP="00DB0AF6">
            <w:pPr>
              <w:spacing w:after="0" w:line="240" w:lineRule="auto"/>
              <w:jc w:val="center"/>
              <w:textAlignment w:val="baseline"/>
              <w:rPr>
                <w:rFonts w:ascii="Times New Roman" w:eastAsia="Times New Roman" w:hAnsi="Times New Roman"/>
                <w:spacing w:val="2"/>
                <w:sz w:val="24"/>
                <w:szCs w:val="24"/>
                <w:lang w:val="kk-KZ" w:eastAsia="ru-RU"/>
              </w:rPr>
            </w:pPr>
            <w:r>
              <w:rPr>
                <w:rFonts w:ascii="Times New Roman" w:eastAsia="Times New Roman" w:hAnsi="Times New Roman"/>
                <w:spacing w:val="2"/>
                <w:sz w:val="24"/>
                <w:szCs w:val="24"/>
                <w:lang w:eastAsia="ru-RU"/>
              </w:rPr>
              <w:t>1</w:t>
            </w:r>
            <w:r>
              <w:rPr>
                <w:rFonts w:ascii="Times New Roman" w:eastAsia="Times New Roman" w:hAnsi="Times New Roman"/>
                <w:spacing w:val="2"/>
                <w:sz w:val="24"/>
                <w:szCs w:val="24"/>
                <w:lang w:val="kk-KZ" w:eastAsia="ru-RU"/>
              </w:rPr>
              <w:t>2</w:t>
            </w:r>
          </w:p>
        </w:tc>
        <w:tc>
          <w:tcPr>
            <w:tcW w:w="3960" w:type="dxa"/>
            <w:shd w:val="clear" w:color="auto" w:fill="auto"/>
            <w:tcMar>
              <w:top w:w="45" w:type="dxa"/>
              <w:left w:w="75" w:type="dxa"/>
              <w:bottom w:w="45" w:type="dxa"/>
              <w:right w:w="75" w:type="dxa"/>
            </w:tcMar>
          </w:tcPr>
          <w:p w:rsidR="00C84BB9" w:rsidRPr="003D5A1E" w:rsidRDefault="00C84BB9" w:rsidP="002770E7">
            <w:pPr>
              <w:spacing w:after="0" w:line="240" w:lineRule="auto"/>
              <w:jc w:val="both"/>
              <w:textAlignment w:val="baseline"/>
              <w:rPr>
                <w:rFonts w:ascii="Times New Roman" w:eastAsia="Times New Roman" w:hAnsi="Times New Roman"/>
                <w:spacing w:val="2"/>
                <w:sz w:val="24"/>
                <w:szCs w:val="24"/>
                <w:lang w:eastAsia="ru-RU"/>
              </w:rPr>
            </w:pPr>
            <w:r w:rsidRPr="003D5A1E">
              <w:rPr>
                <w:rFonts w:ascii="Times New Roman" w:eastAsia="Times New Roman" w:hAnsi="Times New Roman"/>
                <w:spacing w:val="2"/>
                <w:sz w:val="24"/>
                <w:szCs w:val="24"/>
                <w:lang w:eastAsia="ru-RU"/>
              </w:rPr>
              <w:t>Дополнительная информация</w:t>
            </w:r>
          </w:p>
        </w:tc>
        <w:tc>
          <w:tcPr>
            <w:tcW w:w="5164" w:type="dxa"/>
            <w:shd w:val="clear" w:color="auto" w:fill="auto"/>
            <w:tcMar>
              <w:top w:w="45" w:type="dxa"/>
              <w:left w:w="75" w:type="dxa"/>
              <w:bottom w:w="45" w:type="dxa"/>
              <w:right w:w="75" w:type="dxa"/>
            </w:tcMar>
          </w:tcPr>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Подготовленные под его руководством в 2017–2020 годах более 20 магистрантов Института дистанционного образования KazTEP (г. Туркестан) защитили диссертационные работы.</w:t>
            </w:r>
          </w:p>
          <w:p w:rsidR="006854A1" w:rsidRPr="00BF58E6" w:rsidRDefault="006854A1" w:rsidP="004C67D2">
            <w:pPr>
              <w:spacing w:after="0" w:line="240" w:lineRule="auto"/>
              <w:jc w:val="both"/>
              <w:rPr>
                <w:rFonts w:ascii="Times New Roman" w:eastAsia="Times New Roman" w:hAnsi="Times New Roman"/>
                <w:color w:val="000000"/>
                <w:sz w:val="24"/>
                <w:szCs w:val="24"/>
                <w:lang w:val="kk-KZ"/>
              </w:rPr>
            </w:pPr>
          </w:p>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lastRenderedPageBreak/>
              <w:t>Награждён нагрудными знаками:</w:t>
            </w:r>
          </w:p>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 «За помощь и содействие ветеранскому движению», Союз боевых действий по ЮКО, от 05.05.2015 г.;</w:t>
            </w:r>
          </w:p>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 «Білім, ғылым және бюджеттік ұйымдар қызметкерлерінің салалық кәсіподағына сіңірген еңбегі үшін», Отраслевой профессиональный союз, удостоверение № 63 от 05.10.2018 г.;</w:t>
            </w:r>
          </w:p>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 «Қайырымдылығы үшін Сауап», Ассоциация ветеранов Афганской войны «Ветераны Казахстана», от 15.02.2019 г.;</w:t>
            </w:r>
          </w:p>
          <w:p w:rsidR="004C67D2" w:rsidRPr="00BF58E6" w:rsidRDefault="004C67D2" w:rsidP="004C67D2">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 «За образцовую службу», Народная партия Казахстана, от 12.12.2024 г.;</w:t>
            </w:r>
          </w:p>
          <w:p w:rsidR="00482C1A" w:rsidRPr="00BF58E6" w:rsidRDefault="004C67D2" w:rsidP="00482C1A">
            <w:pPr>
              <w:spacing w:after="0" w:line="240" w:lineRule="auto"/>
              <w:jc w:val="both"/>
              <w:rPr>
                <w:rFonts w:ascii="Times New Roman" w:eastAsia="Times New Roman" w:hAnsi="Times New Roman"/>
                <w:color w:val="000000"/>
                <w:sz w:val="24"/>
                <w:szCs w:val="24"/>
                <w:lang w:val="kk-KZ"/>
              </w:rPr>
            </w:pPr>
            <w:r w:rsidRPr="00BF58E6">
              <w:rPr>
                <w:rFonts w:ascii="Times New Roman" w:eastAsia="Times New Roman" w:hAnsi="Times New Roman"/>
                <w:color w:val="000000"/>
                <w:sz w:val="24"/>
                <w:szCs w:val="24"/>
                <w:lang w:val="kk-KZ"/>
              </w:rPr>
              <w:t>– «Ел сенімі», Общественное объединение «Әділетті алқабилер», удостоверение № 403 от 12.06.2025 г.</w:t>
            </w:r>
          </w:p>
        </w:tc>
      </w:tr>
    </w:tbl>
    <w:p w:rsidR="00CA25B3" w:rsidRDefault="00CA25B3" w:rsidP="00565140">
      <w:pPr>
        <w:spacing w:after="0" w:line="240" w:lineRule="auto"/>
        <w:ind w:left="284"/>
        <w:rPr>
          <w:rFonts w:ascii="Times New Roman" w:eastAsia="Times New Roman" w:hAnsi="Times New Roman"/>
          <w:b/>
          <w:spacing w:val="2"/>
          <w:sz w:val="24"/>
          <w:szCs w:val="24"/>
          <w:lang w:val="kk-KZ" w:eastAsia="ru-RU"/>
        </w:rPr>
      </w:pPr>
    </w:p>
    <w:p w:rsidR="00926CD9" w:rsidRDefault="00926CD9" w:rsidP="001D513F">
      <w:pPr>
        <w:spacing w:after="0" w:line="240" w:lineRule="auto"/>
        <w:ind w:left="284" w:firstLine="850"/>
        <w:rPr>
          <w:rFonts w:ascii="Times New Roman" w:eastAsia="Times New Roman" w:hAnsi="Times New Roman"/>
          <w:b/>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p>
    <w:p w:rsidR="00A0068C"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Руководитель управления</w:t>
      </w:r>
    </w:p>
    <w:p w:rsidR="001D513F"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научной работы,</w:t>
      </w:r>
    </w:p>
    <w:p w:rsidR="001D513F" w:rsidRPr="00473BAB" w:rsidRDefault="001D513F" w:rsidP="001D513F">
      <w:pPr>
        <w:spacing w:after="0" w:line="240" w:lineRule="auto"/>
        <w:ind w:left="284" w:firstLine="567"/>
        <w:rPr>
          <w:rFonts w:ascii="Times New Roman" w:eastAsia="Times New Roman" w:hAnsi="Times New Roman"/>
          <w:b/>
          <w:bCs/>
          <w:spacing w:val="2"/>
          <w:sz w:val="24"/>
          <w:szCs w:val="24"/>
          <w:lang w:val="kk-KZ" w:eastAsia="ru-RU"/>
        </w:rPr>
      </w:pPr>
      <w:r>
        <w:rPr>
          <w:rFonts w:ascii="Times New Roman" w:eastAsia="Times New Roman" w:hAnsi="Times New Roman"/>
          <w:b/>
          <w:bCs/>
          <w:spacing w:val="2"/>
          <w:sz w:val="24"/>
          <w:szCs w:val="24"/>
          <w:lang w:val="kk-KZ" w:eastAsia="ru-RU"/>
        </w:rPr>
        <w:t>докторантуры и магистратуры                                                 Н.М. Дарибаев</w:t>
      </w:r>
    </w:p>
    <w:sectPr w:rsidR="001D513F" w:rsidRPr="00473BAB" w:rsidSect="003D5A1E">
      <w:headerReference w:type="default" r:id="rId8"/>
      <w:pgSz w:w="11906" w:h="16838"/>
      <w:pgMar w:top="1134" w:right="851" w:bottom="567" w:left="1276" w:header="0" w:footer="8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19" w:rsidRDefault="00C51319" w:rsidP="009E6D3D">
      <w:pPr>
        <w:spacing w:after="0" w:line="240" w:lineRule="auto"/>
      </w:pPr>
      <w:r>
        <w:separator/>
      </w:r>
    </w:p>
  </w:endnote>
  <w:endnote w:type="continuationSeparator" w:id="0">
    <w:p w:rsidR="00C51319" w:rsidRDefault="00C51319" w:rsidP="009E6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19" w:rsidRDefault="00C51319" w:rsidP="009E6D3D">
      <w:pPr>
        <w:spacing w:after="0" w:line="240" w:lineRule="auto"/>
      </w:pPr>
      <w:r>
        <w:separator/>
      </w:r>
    </w:p>
  </w:footnote>
  <w:footnote w:type="continuationSeparator" w:id="0">
    <w:p w:rsidR="00C51319" w:rsidRDefault="00C51319" w:rsidP="009E6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A5" w:rsidRDefault="00EA3CA5">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Default="00204D77">
    <w:pPr>
      <w:pStyle w:val="a3"/>
      <w:rPr>
        <w:sz w:val="16"/>
        <w:lang w:val="en-US"/>
      </w:rPr>
    </w:pPr>
  </w:p>
  <w:p w:rsidR="00204D77" w:rsidRPr="00204D77" w:rsidRDefault="00204D77">
    <w:pPr>
      <w:pStyle w:val="a3"/>
      <w:rPr>
        <w:sz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C0ED4"/>
    <w:multiLevelType w:val="hybridMultilevel"/>
    <w:tmpl w:val="0D247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0"/>
  </w:num>
  <w:num w:numId="6">
    <w:abstractNumId w:val="1"/>
  </w:num>
  <w:num w:numId="7">
    <w:abstractNumId w:val="6"/>
  </w:num>
  <w:num w:numId="8">
    <w:abstractNumId w:val="8"/>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141"/>
  <w:characterSpacingControl w:val="doNotCompress"/>
  <w:hdrShapeDefaults>
    <o:shapedefaults v:ext="edit" spidmax="8194"/>
  </w:hdrShapeDefaults>
  <w:footnotePr>
    <w:footnote w:id="-1"/>
    <w:footnote w:id="0"/>
  </w:footnotePr>
  <w:endnotePr>
    <w:endnote w:id="-1"/>
    <w:endnote w:id="0"/>
  </w:endnotePr>
  <w:compat/>
  <w:rsids>
    <w:rsidRoot w:val="009E6D3D"/>
    <w:rsid w:val="00014EF5"/>
    <w:rsid w:val="00025BE7"/>
    <w:rsid w:val="000270D7"/>
    <w:rsid w:val="000302F9"/>
    <w:rsid w:val="00035031"/>
    <w:rsid w:val="000368A5"/>
    <w:rsid w:val="0004496E"/>
    <w:rsid w:val="00045B47"/>
    <w:rsid w:val="00051EF2"/>
    <w:rsid w:val="000529D6"/>
    <w:rsid w:val="00052B70"/>
    <w:rsid w:val="00056186"/>
    <w:rsid w:val="00056917"/>
    <w:rsid w:val="00056F6C"/>
    <w:rsid w:val="00061903"/>
    <w:rsid w:val="0007356E"/>
    <w:rsid w:val="00082BDA"/>
    <w:rsid w:val="00085F3F"/>
    <w:rsid w:val="00086C08"/>
    <w:rsid w:val="0008755F"/>
    <w:rsid w:val="0009298F"/>
    <w:rsid w:val="000A70D9"/>
    <w:rsid w:val="000A7E24"/>
    <w:rsid w:val="000B2028"/>
    <w:rsid w:val="000C0184"/>
    <w:rsid w:val="000C1AB2"/>
    <w:rsid w:val="000C2FFC"/>
    <w:rsid w:val="000C660C"/>
    <w:rsid w:val="000D022E"/>
    <w:rsid w:val="000E00C2"/>
    <w:rsid w:val="000E3AE0"/>
    <w:rsid w:val="000E49AB"/>
    <w:rsid w:val="000E52BC"/>
    <w:rsid w:val="000F4800"/>
    <w:rsid w:val="000F742C"/>
    <w:rsid w:val="000F7826"/>
    <w:rsid w:val="000F7C93"/>
    <w:rsid w:val="00114356"/>
    <w:rsid w:val="00115DD5"/>
    <w:rsid w:val="00115FA4"/>
    <w:rsid w:val="00117499"/>
    <w:rsid w:val="00123CB3"/>
    <w:rsid w:val="00124CD3"/>
    <w:rsid w:val="0013541F"/>
    <w:rsid w:val="00140D77"/>
    <w:rsid w:val="0014191B"/>
    <w:rsid w:val="00145C23"/>
    <w:rsid w:val="001579F3"/>
    <w:rsid w:val="0016498D"/>
    <w:rsid w:val="001708D9"/>
    <w:rsid w:val="00171A93"/>
    <w:rsid w:val="00180F75"/>
    <w:rsid w:val="00183D89"/>
    <w:rsid w:val="001849E3"/>
    <w:rsid w:val="001869F8"/>
    <w:rsid w:val="00191EEB"/>
    <w:rsid w:val="00193499"/>
    <w:rsid w:val="001942F8"/>
    <w:rsid w:val="001944AE"/>
    <w:rsid w:val="00194589"/>
    <w:rsid w:val="00196F6C"/>
    <w:rsid w:val="001A4A5B"/>
    <w:rsid w:val="001B37D4"/>
    <w:rsid w:val="001B5600"/>
    <w:rsid w:val="001C2DC1"/>
    <w:rsid w:val="001C3626"/>
    <w:rsid w:val="001C3975"/>
    <w:rsid w:val="001C6FCB"/>
    <w:rsid w:val="001D3304"/>
    <w:rsid w:val="001D513F"/>
    <w:rsid w:val="001D595B"/>
    <w:rsid w:val="001D7AC4"/>
    <w:rsid w:val="001E2603"/>
    <w:rsid w:val="001E618B"/>
    <w:rsid w:val="001E7140"/>
    <w:rsid w:val="001F27E1"/>
    <w:rsid w:val="001F7F56"/>
    <w:rsid w:val="002044DA"/>
    <w:rsid w:val="00204D77"/>
    <w:rsid w:val="0020504E"/>
    <w:rsid w:val="0020788A"/>
    <w:rsid w:val="00210E64"/>
    <w:rsid w:val="00225AAD"/>
    <w:rsid w:val="00225D99"/>
    <w:rsid w:val="002276B8"/>
    <w:rsid w:val="002314FA"/>
    <w:rsid w:val="00232629"/>
    <w:rsid w:val="00232EA6"/>
    <w:rsid w:val="00246ECC"/>
    <w:rsid w:val="00247A02"/>
    <w:rsid w:val="00262D1A"/>
    <w:rsid w:val="00264C15"/>
    <w:rsid w:val="002727E9"/>
    <w:rsid w:val="00274287"/>
    <w:rsid w:val="002770E7"/>
    <w:rsid w:val="00281E97"/>
    <w:rsid w:val="002931A7"/>
    <w:rsid w:val="00293A5F"/>
    <w:rsid w:val="0029523F"/>
    <w:rsid w:val="002953A8"/>
    <w:rsid w:val="002A18D2"/>
    <w:rsid w:val="002A37F8"/>
    <w:rsid w:val="002C05F2"/>
    <w:rsid w:val="002C3C82"/>
    <w:rsid w:val="002C3E91"/>
    <w:rsid w:val="002D0A3E"/>
    <w:rsid w:val="002D2BEE"/>
    <w:rsid w:val="002D2D60"/>
    <w:rsid w:val="002E1E5C"/>
    <w:rsid w:val="002F14AD"/>
    <w:rsid w:val="003008FB"/>
    <w:rsid w:val="00305949"/>
    <w:rsid w:val="00307414"/>
    <w:rsid w:val="00316531"/>
    <w:rsid w:val="00317623"/>
    <w:rsid w:val="003212F4"/>
    <w:rsid w:val="003240E0"/>
    <w:rsid w:val="00326BA2"/>
    <w:rsid w:val="00340F33"/>
    <w:rsid w:val="00341786"/>
    <w:rsid w:val="0034358A"/>
    <w:rsid w:val="00356BD2"/>
    <w:rsid w:val="003612EC"/>
    <w:rsid w:val="00362214"/>
    <w:rsid w:val="003627EE"/>
    <w:rsid w:val="00363EA1"/>
    <w:rsid w:val="00364626"/>
    <w:rsid w:val="003676AA"/>
    <w:rsid w:val="00373CA1"/>
    <w:rsid w:val="003762D0"/>
    <w:rsid w:val="003772E4"/>
    <w:rsid w:val="00377A1D"/>
    <w:rsid w:val="003834B8"/>
    <w:rsid w:val="003854D6"/>
    <w:rsid w:val="00390ACB"/>
    <w:rsid w:val="00391A65"/>
    <w:rsid w:val="003950D9"/>
    <w:rsid w:val="003966A5"/>
    <w:rsid w:val="00397F51"/>
    <w:rsid w:val="003A67C1"/>
    <w:rsid w:val="003B04F1"/>
    <w:rsid w:val="003B4D7D"/>
    <w:rsid w:val="003B693E"/>
    <w:rsid w:val="003C405A"/>
    <w:rsid w:val="003D56D8"/>
    <w:rsid w:val="003D5A1E"/>
    <w:rsid w:val="003D64DD"/>
    <w:rsid w:val="003E3D9A"/>
    <w:rsid w:val="003E3E8C"/>
    <w:rsid w:val="003E479D"/>
    <w:rsid w:val="003F271E"/>
    <w:rsid w:val="004123AF"/>
    <w:rsid w:val="00415B34"/>
    <w:rsid w:val="00424CE6"/>
    <w:rsid w:val="00427F84"/>
    <w:rsid w:val="004309E4"/>
    <w:rsid w:val="00435E12"/>
    <w:rsid w:val="00436124"/>
    <w:rsid w:val="00442273"/>
    <w:rsid w:val="00445F44"/>
    <w:rsid w:val="0047076A"/>
    <w:rsid w:val="00472B4C"/>
    <w:rsid w:val="00473BAB"/>
    <w:rsid w:val="00480E6D"/>
    <w:rsid w:val="00482C1A"/>
    <w:rsid w:val="0048790D"/>
    <w:rsid w:val="0049041B"/>
    <w:rsid w:val="00491BF5"/>
    <w:rsid w:val="00494880"/>
    <w:rsid w:val="004A6EC4"/>
    <w:rsid w:val="004B463A"/>
    <w:rsid w:val="004B5025"/>
    <w:rsid w:val="004B7A21"/>
    <w:rsid w:val="004C3FDD"/>
    <w:rsid w:val="004C67D2"/>
    <w:rsid w:val="004C6AC3"/>
    <w:rsid w:val="004C760C"/>
    <w:rsid w:val="004E1A01"/>
    <w:rsid w:val="004E1DD0"/>
    <w:rsid w:val="004E2770"/>
    <w:rsid w:val="004E4E60"/>
    <w:rsid w:val="004F5ED9"/>
    <w:rsid w:val="005109E3"/>
    <w:rsid w:val="00511386"/>
    <w:rsid w:val="00513239"/>
    <w:rsid w:val="00513471"/>
    <w:rsid w:val="00520056"/>
    <w:rsid w:val="00520146"/>
    <w:rsid w:val="0052208D"/>
    <w:rsid w:val="005222A9"/>
    <w:rsid w:val="005228F6"/>
    <w:rsid w:val="00523A11"/>
    <w:rsid w:val="00526913"/>
    <w:rsid w:val="005310A4"/>
    <w:rsid w:val="00536EF7"/>
    <w:rsid w:val="00542856"/>
    <w:rsid w:val="00542C1A"/>
    <w:rsid w:val="00546BEC"/>
    <w:rsid w:val="0055164B"/>
    <w:rsid w:val="0055187E"/>
    <w:rsid w:val="00554F21"/>
    <w:rsid w:val="00560D46"/>
    <w:rsid w:val="00565140"/>
    <w:rsid w:val="005820B2"/>
    <w:rsid w:val="00583264"/>
    <w:rsid w:val="00585BA6"/>
    <w:rsid w:val="00586FCD"/>
    <w:rsid w:val="00595406"/>
    <w:rsid w:val="00597C6C"/>
    <w:rsid w:val="005B2B8A"/>
    <w:rsid w:val="005C2B19"/>
    <w:rsid w:val="005D42D4"/>
    <w:rsid w:val="005E2982"/>
    <w:rsid w:val="005F4512"/>
    <w:rsid w:val="005F7FA8"/>
    <w:rsid w:val="00604D7D"/>
    <w:rsid w:val="00605139"/>
    <w:rsid w:val="00611950"/>
    <w:rsid w:val="00614C10"/>
    <w:rsid w:val="00616056"/>
    <w:rsid w:val="00616ADF"/>
    <w:rsid w:val="006256BB"/>
    <w:rsid w:val="00632948"/>
    <w:rsid w:val="00635084"/>
    <w:rsid w:val="00641F84"/>
    <w:rsid w:val="00642F49"/>
    <w:rsid w:val="00670F8A"/>
    <w:rsid w:val="0067413E"/>
    <w:rsid w:val="0068125D"/>
    <w:rsid w:val="006839CE"/>
    <w:rsid w:val="00683C8F"/>
    <w:rsid w:val="006854A1"/>
    <w:rsid w:val="00691227"/>
    <w:rsid w:val="00694116"/>
    <w:rsid w:val="0069598A"/>
    <w:rsid w:val="006A4793"/>
    <w:rsid w:val="006B7DD4"/>
    <w:rsid w:val="006C320F"/>
    <w:rsid w:val="006C3C43"/>
    <w:rsid w:val="006C6CDD"/>
    <w:rsid w:val="006C6E2A"/>
    <w:rsid w:val="006F0501"/>
    <w:rsid w:val="006F415C"/>
    <w:rsid w:val="006F6FE9"/>
    <w:rsid w:val="0070461C"/>
    <w:rsid w:val="00704F3F"/>
    <w:rsid w:val="007060FC"/>
    <w:rsid w:val="0071217D"/>
    <w:rsid w:val="007343C4"/>
    <w:rsid w:val="007474A2"/>
    <w:rsid w:val="00750556"/>
    <w:rsid w:val="00751C2A"/>
    <w:rsid w:val="00753D5E"/>
    <w:rsid w:val="007545A6"/>
    <w:rsid w:val="00773BCE"/>
    <w:rsid w:val="0077443B"/>
    <w:rsid w:val="00775B8F"/>
    <w:rsid w:val="0078358C"/>
    <w:rsid w:val="00784DDF"/>
    <w:rsid w:val="00787D59"/>
    <w:rsid w:val="00796A6B"/>
    <w:rsid w:val="007A0EAA"/>
    <w:rsid w:val="007A51EA"/>
    <w:rsid w:val="007A72B9"/>
    <w:rsid w:val="007B2907"/>
    <w:rsid w:val="007C6E4C"/>
    <w:rsid w:val="007D1948"/>
    <w:rsid w:val="007D1D11"/>
    <w:rsid w:val="007E0946"/>
    <w:rsid w:val="007E1F58"/>
    <w:rsid w:val="007E33D4"/>
    <w:rsid w:val="007F320C"/>
    <w:rsid w:val="007F7B63"/>
    <w:rsid w:val="00800878"/>
    <w:rsid w:val="00800CFF"/>
    <w:rsid w:val="008015A7"/>
    <w:rsid w:val="0080435A"/>
    <w:rsid w:val="008044EE"/>
    <w:rsid w:val="008157BB"/>
    <w:rsid w:val="008218FF"/>
    <w:rsid w:val="0082242C"/>
    <w:rsid w:val="00824E6C"/>
    <w:rsid w:val="00831632"/>
    <w:rsid w:val="00835FB7"/>
    <w:rsid w:val="00837F6E"/>
    <w:rsid w:val="00840C12"/>
    <w:rsid w:val="0084192B"/>
    <w:rsid w:val="00841B65"/>
    <w:rsid w:val="0084399E"/>
    <w:rsid w:val="00850E85"/>
    <w:rsid w:val="00866F30"/>
    <w:rsid w:val="00867658"/>
    <w:rsid w:val="00867A6E"/>
    <w:rsid w:val="00874412"/>
    <w:rsid w:val="008B4222"/>
    <w:rsid w:val="008C3FDA"/>
    <w:rsid w:val="008C4B1B"/>
    <w:rsid w:val="008C57BC"/>
    <w:rsid w:val="008D4728"/>
    <w:rsid w:val="008E03FC"/>
    <w:rsid w:val="008E3F9B"/>
    <w:rsid w:val="0090755A"/>
    <w:rsid w:val="0091197E"/>
    <w:rsid w:val="00914050"/>
    <w:rsid w:val="00922515"/>
    <w:rsid w:val="00924E76"/>
    <w:rsid w:val="00926CD9"/>
    <w:rsid w:val="009306BF"/>
    <w:rsid w:val="0094382A"/>
    <w:rsid w:val="009514D8"/>
    <w:rsid w:val="00952D08"/>
    <w:rsid w:val="00965B2D"/>
    <w:rsid w:val="009704E1"/>
    <w:rsid w:val="009814EC"/>
    <w:rsid w:val="009815DE"/>
    <w:rsid w:val="00982D9A"/>
    <w:rsid w:val="009A36AB"/>
    <w:rsid w:val="009A4E8B"/>
    <w:rsid w:val="009B11CF"/>
    <w:rsid w:val="009B68C7"/>
    <w:rsid w:val="009C3F1C"/>
    <w:rsid w:val="009C466A"/>
    <w:rsid w:val="009C6AF4"/>
    <w:rsid w:val="009C7503"/>
    <w:rsid w:val="009C7B68"/>
    <w:rsid w:val="009D2124"/>
    <w:rsid w:val="009D2ACA"/>
    <w:rsid w:val="009D62C4"/>
    <w:rsid w:val="009E335D"/>
    <w:rsid w:val="009E3A2E"/>
    <w:rsid w:val="009E6D3D"/>
    <w:rsid w:val="009F13EE"/>
    <w:rsid w:val="009F40C0"/>
    <w:rsid w:val="00A0068C"/>
    <w:rsid w:val="00A05436"/>
    <w:rsid w:val="00A065C9"/>
    <w:rsid w:val="00A1548C"/>
    <w:rsid w:val="00A15BD5"/>
    <w:rsid w:val="00A20F0F"/>
    <w:rsid w:val="00A32E14"/>
    <w:rsid w:val="00A407ED"/>
    <w:rsid w:val="00A46F72"/>
    <w:rsid w:val="00A476F2"/>
    <w:rsid w:val="00A55DDA"/>
    <w:rsid w:val="00A571E9"/>
    <w:rsid w:val="00A7466B"/>
    <w:rsid w:val="00A846EC"/>
    <w:rsid w:val="00A86B62"/>
    <w:rsid w:val="00A94531"/>
    <w:rsid w:val="00AA346E"/>
    <w:rsid w:val="00AA671F"/>
    <w:rsid w:val="00AB5D6B"/>
    <w:rsid w:val="00AC4E12"/>
    <w:rsid w:val="00AD54AE"/>
    <w:rsid w:val="00AE14DD"/>
    <w:rsid w:val="00AE2094"/>
    <w:rsid w:val="00AE2D7F"/>
    <w:rsid w:val="00AE3623"/>
    <w:rsid w:val="00AE690D"/>
    <w:rsid w:val="00AF628F"/>
    <w:rsid w:val="00B01653"/>
    <w:rsid w:val="00B02FB3"/>
    <w:rsid w:val="00B1531E"/>
    <w:rsid w:val="00B166A8"/>
    <w:rsid w:val="00B20A86"/>
    <w:rsid w:val="00B235FD"/>
    <w:rsid w:val="00B26108"/>
    <w:rsid w:val="00B32A57"/>
    <w:rsid w:val="00B42DF8"/>
    <w:rsid w:val="00B43502"/>
    <w:rsid w:val="00B457D9"/>
    <w:rsid w:val="00B55E4C"/>
    <w:rsid w:val="00B60174"/>
    <w:rsid w:val="00B62437"/>
    <w:rsid w:val="00B677BF"/>
    <w:rsid w:val="00B717F8"/>
    <w:rsid w:val="00B71A7C"/>
    <w:rsid w:val="00B7365A"/>
    <w:rsid w:val="00B83526"/>
    <w:rsid w:val="00B911AF"/>
    <w:rsid w:val="00B9445B"/>
    <w:rsid w:val="00BA01D9"/>
    <w:rsid w:val="00BA2A9D"/>
    <w:rsid w:val="00BA34A0"/>
    <w:rsid w:val="00BA5688"/>
    <w:rsid w:val="00BC233C"/>
    <w:rsid w:val="00BC26FE"/>
    <w:rsid w:val="00BC7BEB"/>
    <w:rsid w:val="00BD0B32"/>
    <w:rsid w:val="00BD705C"/>
    <w:rsid w:val="00BD77C5"/>
    <w:rsid w:val="00BE3F53"/>
    <w:rsid w:val="00BE5BCB"/>
    <w:rsid w:val="00BE5DCD"/>
    <w:rsid w:val="00BF1B8C"/>
    <w:rsid w:val="00BF38E6"/>
    <w:rsid w:val="00BF3A8F"/>
    <w:rsid w:val="00BF58E6"/>
    <w:rsid w:val="00BF61C6"/>
    <w:rsid w:val="00C0470C"/>
    <w:rsid w:val="00C04BCE"/>
    <w:rsid w:val="00C05DF0"/>
    <w:rsid w:val="00C05E01"/>
    <w:rsid w:val="00C17BFE"/>
    <w:rsid w:val="00C24880"/>
    <w:rsid w:val="00C24AA9"/>
    <w:rsid w:val="00C278A2"/>
    <w:rsid w:val="00C402AB"/>
    <w:rsid w:val="00C45CFC"/>
    <w:rsid w:val="00C5021D"/>
    <w:rsid w:val="00C5126A"/>
    <w:rsid w:val="00C51304"/>
    <w:rsid w:val="00C51319"/>
    <w:rsid w:val="00C56745"/>
    <w:rsid w:val="00C574A7"/>
    <w:rsid w:val="00C6144D"/>
    <w:rsid w:val="00C63668"/>
    <w:rsid w:val="00C66290"/>
    <w:rsid w:val="00C66DAF"/>
    <w:rsid w:val="00C71B11"/>
    <w:rsid w:val="00C72A26"/>
    <w:rsid w:val="00C73D9D"/>
    <w:rsid w:val="00C849BF"/>
    <w:rsid w:val="00C84BB9"/>
    <w:rsid w:val="00C84D44"/>
    <w:rsid w:val="00C85348"/>
    <w:rsid w:val="00C8762A"/>
    <w:rsid w:val="00C951AC"/>
    <w:rsid w:val="00CA10D4"/>
    <w:rsid w:val="00CA25B3"/>
    <w:rsid w:val="00CA3792"/>
    <w:rsid w:val="00CB29AA"/>
    <w:rsid w:val="00CB2D7C"/>
    <w:rsid w:val="00CC267A"/>
    <w:rsid w:val="00CC7836"/>
    <w:rsid w:val="00CC7AAF"/>
    <w:rsid w:val="00CD09C3"/>
    <w:rsid w:val="00CD7012"/>
    <w:rsid w:val="00CE31AE"/>
    <w:rsid w:val="00CE6A42"/>
    <w:rsid w:val="00CF1290"/>
    <w:rsid w:val="00CF44C7"/>
    <w:rsid w:val="00D007B2"/>
    <w:rsid w:val="00D01D92"/>
    <w:rsid w:val="00D2693D"/>
    <w:rsid w:val="00D40B39"/>
    <w:rsid w:val="00D446FA"/>
    <w:rsid w:val="00D52063"/>
    <w:rsid w:val="00D53D9D"/>
    <w:rsid w:val="00D61572"/>
    <w:rsid w:val="00D62473"/>
    <w:rsid w:val="00D65954"/>
    <w:rsid w:val="00D661EB"/>
    <w:rsid w:val="00D71AE9"/>
    <w:rsid w:val="00D71C9B"/>
    <w:rsid w:val="00D72CBE"/>
    <w:rsid w:val="00D74E66"/>
    <w:rsid w:val="00D80B7B"/>
    <w:rsid w:val="00D83102"/>
    <w:rsid w:val="00DA0372"/>
    <w:rsid w:val="00DA52A1"/>
    <w:rsid w:val="00DA596A"/>
    <w:rsid w:val="00DA756D"/>
    <w:rsid w:val="00DA7F14"/>
    <w:rsid w:val="00DB0AF6"/>
    <w:rsid w:val="00DB6C97"/>
    <w:rsid w:val="00DC1173"/>
    <w:rsid w:val="00DC5AAE"/>
    <w:rsid w:val="00DD0377"/>
    <w:rsid w:val="00DD4A95"/>
    <w:rsid w:val="00DE085B"/>
    <w:rsid w:val="00DE4166"/>
    <w:rsid w:val="00DF5F8E"/>
    <w:rsid w:val="00DF7242"/>
    <w:rsid w:val="00E0041A"/>
    <w:rsid w:val="00E00850"/>
    <w:rsid w:val="00E05E70"/>
    <w:rsid w:val="00E07E7C"/>
    <w:rsid w:val="00E255AA"/>
    <w:rsid w:val="00E31EF6"/>
    <w:rsid w:val="00E34489"/>
    <w:rsid w:val="00E36397"/>
    <w:rsid w:val="00E45BFF"/>
    <w:rsid w:val="00E63104"/>
    <w:rsid w:val="00E75432"/>
    <w:rsid w:val="00E75882"/>
    <w:rsid w:val="00E8518E"/>
    <w:rsid w:val="00E87D35"/>
    <w:rsid w:val="00E97E8C"/>
    <w:rsid w:val="00EA068D"/>
    <w:rsid w:val="00EA2BDA"/>
    <w:rsid w:val="00EA2E73"/>
    <w:rsid w:val="00EA3CA5"/>
    <w:rsid w:val="00EA4CF4"/>
    <w:rsid w:val="00EA56B5"/>
    <w:rsid w:val="00EA58CC"/>
    <w:rsid w:val="00EB0D81"/>
    <w:rsid w:val="00EB7D2F"/>
    <w:rsid w:val="00EC0FA8"/>
    <w:rsid w:val="00EC379F"/>
    <w:rsid w:val="00ED726A"/>
    <w:rsid w:val="00EE1FE6"/>
    <w:rsid w:val="00EE3032"/>
    <w:rsid w:val="00EF25DC"/>
    <w:rsid w:val="00EF3DAE"/>
    <w:rsid w:val="00EF72D3"/>
    <w:rsid w:val="00F03897"/>
    <w:rsid w:val="00F11276"/>
    <w:rsid w:val="00F126FC"/>
    <w:rsid w:val="00F14099"/>
    <w:rsid w:val="00F17DAA"/>
    <w:rsid w:val="00F20BA3"/>
    <w:rsid w:val="00F22DE6"/>
    <w:rsid w:val="00F26EA9"/>
    <w:rsid w:val="00F2749B"/>
    <w:rsid w:val="00F312C9"/>
    <w:rsid w:val="00F3503E"/>
    <w:rsid w:val="00F371AE"/>
    <w:rsid w:val="00F463A8"/>
    <w:rsid w:val="00F600FC"/>
    <w:rsid w:val="00F618A1"/>
    <w:rsid w:val="00F61AC5"/>
    <w:rsid w:val="00F65D12"/>
    <w:rsid w:val="00F7338A"/>
    <w:rsid w:val="00F73EE4"/>
    <w:rsid w:val="00F74607"/>
    <w:rsid w:val="00F811B4"/>
    <w:rsid w:val="00F83066"/>
    <w:rsid w:val="00F8547F"/>
    <w:rsid w:val="00F948BD"/>
    <w:rsid w:val="00F94FD6"/>
    <w:rsid w:val="00F96115"/>
    <w:rsid w:val="00F97593"/>
    <w:rsid w:val="00FA49A1"/>
    <w:rsid w:val="00FB0ACA"/>
    <w:rsid w:val="00FB1A45"/>
    <w:rsid w:val="00FB51DA"/>
    <w:rsid w:val="00FB6A48"/>
    <w:rsid w:val="00FC3F0E"/>
    <w:rsid w:val="00FC41E6"/>
    <w:rsid w:val="00FC494E"/>
    <w:rsid w:val="00FC7014"/>
    <w:rsid w:val="00FD17A9"/>
    <w:rsid w:val="00FD6AF9"/>
    <w:rsid w:val="00FE1695"/>
    <w:rsid w:val="00FE1CCD"/>
    <w:rsid w:val="00FE7574"/>
    <w:rsid w:val="00FF29C5"/>
    <w:rsid w:val="00FF35CB"/>
    <w:rsid w:val="00FF5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kk-KZ" w:eastAsia="kk-K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 w:type="character" w:customStyle="1" w:styleId="anegp0gi0b9av8jahpyh">
    <w:name w:val="anegp0gi0b9av8jahpyh"/>
    <w:basedOn w:val="a0"/>
    <w:rsid w:val="00824E6C"/>
  </w:style>
</w:styles>
</file>

<file path=word/webSettings.xml><?xml version="1.0" encoding="utf-8"?>
<w:webSettings xmlns:r="http://schemas.openxmlformats.org/officeDocument/2006/relationships" xmlns:w="http://schemas.openxmlformats.org/wordprocessingml/2006/main">
  <w:divs>
    <w:div w:id="45879620">
      <w:bodyDiv w:val="1"/>
      <w:marLeft w:val="0"/>
      <w:marRight w:val="0"/>
      <w:marTop w:val="0"/>
      <w:marBottom w:val="0"/>
      <w:divBdr>
        <w:top w:val="none" w:sz="0" w:space="0" w:color="auto"/>
        <w:left w:val="none" w:sz="0" w:space="0" w:color="auto"/>
        <w:bottom w:val="none" w:sz="0" w:space="0" w:color="auto"/>
        <w:right w:val="none" w:sz="0" w:space="0" w:color="auto"/>
      </w:divBdr>
    </w:div>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018390739">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250892748">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810631278">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B414-25EF-43C5-BA2C-0AB9B3EA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893</Words>
  <Characters>5094</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KazNMU</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Рауана</cp:lastModifiedBy>
  <cp:revision>11</cp:revision>
  <cp:lastPrinted>2025-06-18T05:48:00Z</cp:lastPrinted>
  <dcterms:created xsi:type="dcterms:W3CDTF">2025-07-27T07:50:00Z</dcterms:created>
  <dcterms:modified xsi:type="dcterms:W3CDTF">2025-07-27T08:08:00Z</dcterms:modified>
</cp:coreProperties>
</file>